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8A" w:rsidRPr="009C7BE6" w:rsidRDefault="00A07D8A">
      <w:pPr>
        <w:widowControl w:val="0"/>
        <w:pBdr>
          <w:top w:val="nil"/>
          <w:left w:val="nil"/>
          <w:bottom w:val="nil"/>
          <w:right w:val="nil"/>
          <w:between w:val="nil"/>
        </w:pBdr>
        <w:spacing w:line="276" w:lineRule="auto"/>
        <w:rPr>
          <w:rFonts w:ascii="Arial" w:eastAsia="Arial" w:hAnsi="Arial" w:cs="Arial"/>
          <w:color w:val="000000"/>
          <w:sz w:val="22"/>
          <w:szCs w:val="22"/>
          <w:lang w:val="ro-RO"/>
        </w:rPr>
      </w:pPr>
    </w:p>
    <w:tbl>
      <w:tblPr>
        <w:tblStyle w:val="a"/>
        <w:tblW w:w="9351" w:type="dxa"/>
        <w:tblInd w:w="198" w:type="dxa"/>
        <w:tblLayout w:type="fixed"/>
        <w:tblLook w:val="0000" w:firstRow="0" w:lastRow="0" w:firstColumn="0" w:lastColumn="0" w:noHBand="0" w:noVBand="0"/>
      </w:tblPr>
      <w:tblGrid>
        <w:gridCol w:w="9351"/>
      </w:tblGrid>
      <w:tr w:rsidR="00A07D8A" w:rsidRPr="009C7BE6">
        <w:tc>
          <w:tcPr>
            <w:tcW w:w="9351" w:type="dxa"/>
          </w:tcPr>
          <w:p w:rsidR="00A07D8A" w:rsidRPr="009C7BE6" w:rsidRDefault="00A80D7C">
            <w:pPr>
              <w:tabs>
                <w:tab w:val="left" w:pos="0"/>
              </w:tabs>
              <w:spacing w:line="276" w:lineRule="auto"/>
              <w:jc w:val="center"/>
              <w:rPr>
                <w:sz w:val="40"/>
                <w:szCs w:val="40"/>
                <w:lang w:val="ro-RO"/>
              </w:rPr>
            </w:pPr>
            <w:r w:rsidRPr="009C7BE6">
              <w:rPr>
                <w:b/>
                <w:sz w:val="40"/>
                <w:szCs w:val="40"/>
                <w:lang w:val="ro-RO"/>
              </w:rPr>
              <w:t>Inspectoratul pentru Situații de Urgență</w:t>
            </w:r>
          </w:p>
          <w:p w:rsidR="00A07D8A" w:rsidRPr="009C7BE6" w:rsidRDefault="00A80D7C">
            <w:pPr>
              <w:tabs>
                <w:tab w:val="left" w:pos="0"/>
              </w:tabs>
              <w:spacing w:line="276" w:lineRule="auto"/>
              <w:jc w:val="center"/>
              <w:rPr>
                <w:sz w:val="32"/>
                <w:szCs w:val="32"/>
                <w:lang w:val="ro-RO"/>
              </w:rPr>
            </w:pPr>
            <w:r w:rsidRPr="009C7BE6">
              <w:rPr>
                <w:b/>
                <w:sz w:val="40"/>
                <w:szCs w:val="40"/>
                <w:lang w:val="ro-RO"/>
              </w:rPr>
              <w:t>„PETRODAVA”al Județului Neamț</w:t>
            </w:r>
          </w:p>
          <w:p w:rsidR="00A07D8A" w:rsidRPr="009C7BE6" w:rsidRDefault="00A80D7C">
            <w:pPr>
              <w:tabs>
                <w:tab w:val="left" w:pos="0"/>
              </w:tabs>
              <w:spacing w:line="276" w:lineRule="auto"/>
              <w:jc w:val="center"/>
              <w:rPr>
                <w:sz w:val="40"/>
                <w:szCs w:val="40"/>
                <w:lang w:val="ro-RO"/>
              </w:rPr>
            </w:pPr>
            <w:r w:rsidRPr="009C7BE6">
              <w:rPr>
                <w:noProof/>
                <w:sz w:val="40"/>
                <w:szCs w:val="40"/>
                <w:lang w:val="ro-RO"/>
              </w:rPr>
              <w:drawing>
                <wp:inline distT="0" distB="0" distL="114300" distR="114300" wp14:anchorId="1C10B62E" wp14:editId="4829BDC1">
                  <wp:extent cx="955040" cy="94488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955040" cy="944880"/>
                          </a:xfrm>
                          <a:prstGeom prst="rect">
                            <a:avLst/>
                          </a:prstGeom>
                          <a:ln/>
                        </pic:spPr>
                      </pic:pic>
                    </a:graphicData>
                  </a:graphic>
                </wp:inline>
              </w:drawing>
            </w:r>
          </w:p>
          <w:p w:rsidR="00A07D8A" w:rsidRPr="009C7BE6" w:rsidRDefault="00A80D7C">
            <w:pPr>
              <w:shd w:val="clear" w:color="auto" w:fill="FFFFFF"/>
              <w:tabs>
                <w:tab w:val="left" w:pos="0"/>
              </w:tabs>
              <w:jc w:val="center"/>
              <w:rPr>
                <w:sz w:val="28"/>
                <w:szCs w:val="28"/>
                <w:lang w:val="ro-RO"/>
              </w:rPr>
            </w:pPr>
            <w:r w:rsidRPr="009C7BE6">
              <w:rPr>
                <w:sz w:val="28"/>
                <w:szCs w:val="28"/>
                <w:lang w:val="ro-RO"/>
              </w:rPr>
              <w:t>Contact: 0742025144, 0233/216.815, fax: 0233/211.666</w:t>
            </w:r>
          </w:p>
          <w:p w:rsidR="00A07D8A" w:rsidRPr="009C7BE6" w:rsidRDefault="00057AE4">
            <w:pPr>
              <w:tabs>
                <w:tab w:val="left" w:pos="0"/>
              </w:tabs>
              <w:spacing w:line="276" w:lineRule="auto"/>
              <w:jc w:val="center"/>
              <w:rPr>
                <w:sz w:val="32"/>
                <w:szCs w:val="32"/>
                <w:lang w:val="ro-RO"/>
              </w:rPr>
            </w:pPr>
            <w:r>
              <w:rPr>
                <w:sz w:val="28"/>
                <w:szCs w:val="28"/>
                <w:lang w:val="ro-RO"/>
              </w:rPr>
              <w:t>Email:</w:t>
            </w:r>
            <w:hyperlink r:id="rId10">
              <w:r w:rsidR="00A80D7C" w:rsidRPr="009C7BE6">
                <w:rPr>
                  <w:color w:val="0563C1"/>
                  <w:sz w:val="28"/>
                  <w:szCs w:val="28"/>
                  <w:u w:val="single"/>
                  <w:lang w:val="ro-RO"/>
                </w:rPr>
                <w:t>relatii.publice@ijsunt.ro</w:t>
              </w:r>
            </w:hyperlink>
          </w:p>
        </w:tc>
      </w:tr>
    </w:tbl>
    <w:p w:rsidR="00984EF9" w:rsidRDefault="00984EF9">
      <w:pPr>
        <w:pBdr>
          <w:top w:val="single" w:sz="4" w:space="13" w:color="000000"/>
        </w:pBdr>
        <w:tabs>
          <w:tab w:val="left" w:pos="0"/>
          <w:tab w:val="left" w:pos="6660"/>
          <w:tab w:val="right" w:pos="9900"/>
        </w:tabs>
        <w:rPr>
          <w:lang w:val="ro-RO"/>
        </w:rPr>
      </w:pPr>
    </w:p>
    <w:p w:rsidR="00724F01" w:rsidRDefault="00724F01">
      <w:pPr>
        <w:pBdr>
          <w:top w:val="single" w:sz="4" w:space="13" w:color="000000"/>
        </w:pBdr>
        <w:tabs>
          <w:tab w:val="left" w:pos="0"/>
          <w:tab w:val="left" w:pos="6660"/>
          <w:tab w:val="right" w:pos="9900"/>
        </w:tabs>
        <w:rPr>
          <w:lang w:val="ro-RO"/>
        </w:rPr>
      </w:pPr>
    </w:p>
    <w:p w:rsidR="00724F01" w:rsidRDefault="00724F01">
      <w:pPr>
        <w:pBdr>
          <w:top w:val="single" w:sz="4" w:space="13" w:color="000000"/>
        </w:pBdr>
        <w:tabs>
          <w:tab w:val="left" w:pos="0"/>
          <w:tab w:val="left" w:pos="6660"/>
          <w:tab w:val="right" w:pos="9900"/>
        </w:tabs>
        <w:rPr>
          <w:lang w:val="ro-RO"/>
        </w:rPr>
      </w:pPr>
    </w:p>
    <w:p w:rsidR="00996A13" w:rsidRDefault="00996A13" w:rsidP="00996A13">
      <w:pPr>
        <w:spacing w:after="240" w:line="276" w:lineRule="auto"/>
        <w:jc w:val="center"/>
        <w:rPr>
          <w:rFonts w:eastAsia="Calibri"/>
          <w:b/>
          <w:sz w:val="40"/>
          <w:szCs w:val="26"/>
          <w:lang w:val="ro-RO" w:eastAsia="en-US"/>
        </w:rPr>
      </w:pPr>
      <w:r w:rsidRPr="00FA6F45">
        <w:rPr>
          <w:rFonts w:eastAsia="Calibri"/>
          <w:b/>
          <w:sz w:val="40"/>
          <w:szCs w:val="26"/>
          <w:lang w:val="ro-RO" w:eastAsia="en-US"/>
        </w:rPr>
        <w:t>COMUNICAT DE PRESĂ</w:t>
      </w:r>
    </w:p>
    <w:p w:rsidR="006B4AB2" w:rsidRPr="006B4AB2" w:rsidRDefault="006B4AB2" w:rsidP="006B4AB2">
      <w:pPr>
        <w:shd w:val="clear" w:color="auto" w:fill="FFFFFF"/>
        <w:tabs>
          <w:tab w:val="left" w:pos="3969"/>
        </w:tabs>
        <w:spacing w:before="240" w:line="276" w:lineRule="auto"/>
        <w:ind w:left="720"/>
        <w:jc w:val="center"/>
        <w:rPr>
          <w:b/>
          <w:i/>
          <w:sz w:val="28"/>
          <w:szCs w:val="28"/>
          <w:lang w:val="ro-RO" w:eastAsia="en-GB"/>
        </w:rPr>
      </w:pPr>
      <w:r w:rsidRPr="006B4AB2">
        <w:rPr>
          <w:b/>
          <w:color w:val="000000"/>
          <w:sz w:val="28"/>
          <w:szCs w:val="28"/>
          <w:lang w:val="ro-RO"/>
        </w:rPr>
        <w:t>–</w:t>
      </w:r>
      <w:r w:rsidRPr="006B4AB2">
        <w:rPr>
          <w:lang w:val="ro-RO"/>
        </w:rPr>
        <w:t xml:space="preserve"> </w:t>
      </w:r>
      <w:r w:rsidRPr="006B4AB2">
        <w:rPr>
          <w:b/>
          <w:color w:val="000000"/>
          <w:sz w:val="28"/>
          <w:szCs w:val="28"/>
          <w:lang w:val="ro-RO"/>
        </w:rPr>
        <w:t>PUNCT DE LUCRU ISU NEAMȚ ÎN ORAȘUL ROZNOV–</w:t>
      </w:r>
    </w:p>
    <w:p w:rsidR="00724F01" w:rsidRPr="00724F01" w:rsidRDefault="00724F01" w:rsidP="00724F01">
      <w:pPr>
        <w:spacing w:before="120" w:line="360" w:lineRule="auto"/>
        <w:ind w:firstLine="720"/>
        <w:jc w:val="both"/>
        <w:rPr>
          <w:rFonts w:eastAsia="Calibri"/>
          <w:lang w:val="ro-RO" w:eastAsia="en-US"/>
        </w:rPr>
      </w:pPr>
      <w:r w:rsidRPr="00724F01">
        <w:rPr>
          <w:rFonts w:eastAsia="Calibri"/>
          <w:lang w:val="ro-RO" w:eastAsia="en-US"/>
        </w:rPr>
        <w:t xml:space="preserve">Inspectoratul pentru Situații de Urgență </w:t>
      </w:r>
      <w:r w:rsidRPr="00724F01">
        <w:rPr>
          <w:rFonts w:eastAsia="Calibri"/>
          <w:i/>
          <w:iCs/>
          <w:lang w:val="ro-RO" w:eastAsia="en-US"/>
        </w:rPr>
        <w:t xml:space="preserve">Petrodava </w:t>
      </w:r>
      <w:r w:rsidRPr="00724F01">
        <w:rPr>
          <w:rFonts w:eastAsia="Calibri"/>
          <w:lang w:val="ro-RO" w:eastAsia="en-US"/>
        </w:rPr>
        <w:t>al județului Neamț are dispuse forțele de intervenție în localitățile: Piatra Neamț, Roman, Târgu Neamț, Poiana Teiului și Poienari. După cum se poate observa din enumerarea anterioară zona de vest a județului este deservită doar de Detașamentul de Pompieri Piatra Neamț, timpul de răspuns pentru localitățile amplasate la limita de județ (Costișa și Tazlău) fiind foarte mare. Timpul în care echipajele inspectoratului ajung la locul evenimentului are o importanță deosebită în gestionarea situațiilor de urgență și în activitatea de acordare a primului ajutor calificat, având un impact direct asupra modului de gestionare a intervențiilor.</w:t>
      </w:r>
    </w:p>
    <w:p w:rsidR="00724F01" w:rsidRPr="00724F01" w:rsidRDefault="00724F01" w:rsidP="00724F01">
      <w:pPr>
        <w:spacing w:before="120" w:line="360" w:lineRule="auto"/>
        <w:ind w:firstLine="720"/>
        <w:jc w:val="both"/>
        <w:rPr>
          <w:rFonts w:eastAsia="Symbol"/>
          <w:lang w:val="ro-RO"/>
        </w:rPr>
      </w:pPr>
      <w:r w:rsidRPr="00724F01">
        <w:rPr>
          <w:rFonts w:eastAsia="Calibri"/>
          <w:lang w:val="ro-RO" w:eastAsia="en-US"/>
        </w:rPr>
        <w:t xml:space="preserve">În acest context, pentru a crește </w:t>
      </w:r>
      <w:r w:rsidRPr="00724F01">
        <w:rPr>
          <w:rFonts w:eastAsia="Symbol"/>
          <w:lang w:val="ro-RO"/>
        </w:rPr>
        <w:t>gradul de securitate în domeniul situațiilor de urgență a cetățenilor din unitățile administrativ teritoriale aflate la distanțe mari față de sediul Detașamentului de pompieri Piatra Neamț, în trimestrul IV al anului 2021 au fost demarate discuții de către instituția noastră cu Primăria orașului Roznov în vederea identificării unei clădiri în care să își desfășoare activitatea un punct de lucru al ISU Neamț. În urma unei analize efectuate în comun de cele două părți s-a concluzionat că o construcție aflată în proprietatea primăriei, în incinta Căminului pentru persoane vârstnice, se pretează scopului propus, necesitând însă lucrări de reparații și de asfaltare a curții interioare, lucrări ce au fost finalizate în luna iunie 2022.</w:t>
      </w:r>
    </w:p>
    <w:p w:rsidR="00724F01" w:rsidRPr="00724F01" w:rsidRDefault="00724F01" w:rsidP="00724F01">
      <w:pPr>
        <w:spacing w:before="120" w:line="360" w:lineRule="auto"/>
        <w:ind w:firstLine="720"/>
        <w:jc w:val="both"/>
        <w:rPr>
          <w:rFonts w:eastAsia="Calibri"/>
          <w:b/>
          <w:lang w:val="ro-RO" w:eastAsia="en-US"/>
        </w:rPr>
      </w:pPr>
      <w:r w:rsidRPr="00724F01">
        <w:rPr>
          <w:rFonts w:eastAsia="Calibri"/>
          <w:b/>
          <w:lang w:val="ro-RO" w:eastAsia="en-US"/>
        </w:rPr>
        <w:t xml:space="preserve">Începând cu data de 20 iunie 2022, ora 08.00 a fost operaționalizat punctul de lucru al Inspectoratului pentru Situații de Urgență </w:t>
      </w:r>
      <w:r w:rsidRPr="00724F01">
        <w:rPr>
          <w:rFonts w:eastAsia="Calibri"/>
          <w:b/>
          <w:i/>
          <w:lang w:val="ro-RO" w:eastAsia="en-US"/>
        </w:rPr>
        <w:t>Petrodava</w:t>
      </w:r>
      <w:r w:rsidRPr="00724F01">
        <w:rPr>
          <w:rFonts w:eastAsia="Calibri"/>
          <w:b/>
          <w:lang w:val="ro-RO" w:eastAsia="en-US"/>
        </w:rPr>
        <w:t xml:space="preserve"> al Județului Neamț, amplasat în orașul Roznov pe strada Nicolae </w:t>
      </w:r>
      <w:proofErr w:type="spellStart"/>
      <w:r w:rsidRPr="00724F01">
        <w:rPr>
          <w:rFonts w:eastAsia="Calibri"/>
          <w:b/>
          <w:lang w:val="ro-RO" w:eastAsia="en-US"/>
        </w:rPr>
        <w:t>Roznovanu</w:t>
      </w:r>
      <w:proofErr w:type="spellEnd"/>
      <w:r w:rsidRPr="00724F01">
        <w:rPr>
          <w:rFonts w:eastAsia="Calibri"/>
          <w:b/>
          <w:lang w:val="ro-RO" w:eastAsia="en-US"/>
        </w:rPr>
        <w:t>, nr. 270 într-o clădire amplasată în incinta Căminului pentru persoane vârstnice.</w:t>
      </w:r>
    </w:p>
    <w:p w:rsidR="00724F01" w:rsidRPr="00724F01" w:rsidRDefault="00724F01" w:rsidP="00724F01">
      <w:pPr>
        <w:spacing w:before="120" w:line="360" w:lineRule="auto"/>
        <w:ind w:firstLine="720"/>
        <w:jc w:val="both"/>
        <w:rPr>
          <w:rFonts w:eastAsia="Symbol"/>
          <w:lang w:val="ro-RO"/>
        </w:rPr>
      </w:pPr>
      <w:r w:rsidRPr="00724F01">
        <w:rPr>
          <w:lang w:val="ro-RO"/>
        </w:rPr>
        <w:lastRenderedPageBreak/>
        <w:t>Peste 68.000 de persoane, un oraș  și 11 comune vor fi deservite de pompierii din acest punct de lucru, în care vor fi dislocate o autospecială de stingere cu apă și spumă dotată cu modul de descarcerare și modul medical precum și de o ambulanță SMURD tip B2.</w:t>
      </w:r>
    </w:p>
    <w:p w:rsidR="00724F01" w:rsidRPr="00724F01" w:rsidRDefault="00724F01" w:rsidP="00724F01">
      <w:pPr>
        <w:spacing w:before="120" w:line="360" w:lineRule="auto"/>
        <w:ind w:firstLine="720"/>
        <w:jc w:val="both"/>
        <w:rPr>
          <w:rFonts w:eastAsia="Symbol"/>
          <w:lang w:val="ro-RO"/>
        </w:rPr>
      </w:pPr>
      <w:r w:rsidRPr="00724F01">
        <w:rPr>
          <w:lang w:val="ro-RO"/>
        </w:rPr>
        <w:t>Localitățile ce fac parte din sectorul de intervenție al punctului de lucru sunt: orașul ROZNOV, comuna SĂVINEȘTI, comuna PIATRA ȘOIMULUI, comuna BORLEȘTI, comuna CÂNDEȘTI, comuna REDIU, comuna TAZLĂU, comuna ZĂNEȘTI, comuna PODOLENI, comuna COSTIȘA, comuna MĂRGINENI și comuna DOCHIA.</w:t>
      </w:r>
    </w:p>
    <w:p w:rsidR="00724F01" w:rsidRPr="00724F01" w:rsidRDefault="00724F01" w:rsidP="00724F01">
      <w:pPr>
        <w:spacing w:before="120" w:after="120" w:line="360" w:lineRule="auto"/>
        <w:ind w:firstLine="720"/>
        <w:jc w:val="both"/>
        <w:rPr>
          <w:b/>
          <w:i/>
          <w:lang w:val="ro-RO"/>
        </w:rPr>
      </w:pPr>
      <w:r w:rsidRPr="00724F01">
        <w:rPr>
          <w:lang w:val="ro-RO"/>
        </w:rPr>
        <w:t>În perioada 2017 – 2021 în unitățile administrativ teritoriale din sectorul de intervenție al noului punct de lucru au avut loc un număr de 5372 misiuni SMURD, distribuite astfel:</w:t>
      </w:r>
    </w:p>
    <w:tbl>
      <w:tblPr>
        <w:tblStyle w:val="ListTable1LightAccent2"/>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1134"/>
        <w:gridCol w:w="1134"/>
        <w:gridCol w:w="1134"/>
        <w:gridCol w:w="1134"/>
        <w:gridCol w:w="1134"/>
        <w:gridCol w:w="1134"/>
      </w:tblGrid>
      <w:tr w:rsidR="00724F01" w:rsidRPr="00724F01" w:rsidTr="00724F01">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140" w:type="dxa"/>
            <w:tcBorders>
              <w:bottom w:val="none" w:sz="0" w:space="0" w:color="auto"/>
            </w:tcBorders>
            <w:noWrap/>
            <w:hideMark/>
          </w:tcPr>
          <w:p w:rsidR="00724F01" w:rsidRPr="00724F01" w:rsidRDefault="00724F01" w:rsidP="00724F01">
            <w:pPr>
              <w:rPr>
                <w:b w:val="0"/>
                <w:bCs w:val="0"/>
                <w:lang w:val="ro-RO"/>
              </w:rPr>
            </w:pPr>
          </w:p>
        </w:tc>
        <w:tc>
          <w:tcPr>
            <w:tcW w:w="1134" w:type="dxa"/>
            <w:tcBorders>
              <w:bottom w:val="none" w:sz="0" w:space="0" w:color="auto"/>
            </w:tcBorders>
            <w:noWrap/>
            <w:hideMark/>
          </w:tcPr>
          <w:p w:rsidR="00724F01" w:rsidRPr="00724F01" w:rsidRDefault="00724F01" w:rsidP="00724F01">
            <w:pPr>
              <w:jc w:val="center"/>
              <w:cnfStyle w:val="100000000000" w:firstRow="1" w:lastRow="0" w:firstColumn="0" w:lastColumn="0" w:oddVBand="0" w:evenVBand="0" w:oddHBand="0" w:evenHBand="0" w:firstRowFirstColumn="0" w:firstRowLastColumn="0" w:lastRowFirstColumn="0" w:lastRowLastColumn="0"/>
              <w:rPr>
                <w:b w:val="0"/>
                <w:bCs w:val="0"/>
                <w:lang w:val="ro-RO"/>
              </w:rPr>
            </w:pPr>
            <w:r w:rsidRPr="00724F01">
              <w:rPr>
                <w:lang w:val="ro-RO"/>
              </w:rPr>
              <w:t>2017</w:t>
            </w:r>
          </w:p>
        </w:tc>
        <w:tc>
          <w:tcPr>
            <w:tcW w:w="1134" w:type="dxa"/>
            <w:tcBorders>
              <w:bottom w:val="none" w:sz="0" w:space="0" w:color="auto"/>
            </w:tcBorders>
            <w:noWrap/>
            <w:hideMark/>
          </w:tcPr>
          <w:p w:rsidR="00724F01" w:rsidRPr="00724F01" w:rsidRDefault="00724F01" w:rsidP="00724F01">
            <w:pPr>
              <w:jc w:val="center"/>
              <w:cnfStyle w:val="100000000000" w:firstRow="1" w:lastRow="0" w:firstColumn="0" w:lastColumn="0" w:oddVBand="0" w:evenVBand="0" w:oddHBand="0" w:evenHBand="0" w:firstRowFirstColumn="0" w:firstRowLastColumn="0" w:lastRowFirstColumn="0" w:lastRowLastColumn="0"/>
              <w:rPr>
                <w:b w:val="0"/>
                <w:bCs w:val="0"/>
                <w:lang w:val="ro-RO"/>
              </w:rPr>
            </w:pPr>
            <w:r w:rsidRPr="00724F01">
              <w:rPr>
                <w:lang w:val="ro-RO"/>
              </w:rPr>
              <w:t>2018</w:t>
            </w:r>
          </w:p>
        </w:tc>
        <w:tc>
          <w:tcPr>
            <w:tcW w:w="1134" w:type="dxa"/>
            <w:tcBorders>
              <w:bottom w:val="none" w:sz="0" w:space="0" w:color="auto"/>
            </w:tcBorders>
            <w:noWrap/>
            <w:hideMark/>
          </w:tcPr>
          <w:p w:rsidR="00724F01" w:rsidRPr="00724F01" w:rsidRDefault="00724F01" w:rsidP="00724F01">
            <w:pPr>
              <w:jc w:val="center"/>
              <w:cnfStyle w:val="100000000000" w:firstRow="1" w:lastRow="0" w:firstColumn="0" w:lastColumn="0" w:oddVBand="0" w:evenVBand="0" w:oddHBand="0" w:evenHBand="0" w:firstRowFirstColumn="0" w:firstRowLastColumn="0" w:lastRowFirstColumn="0" w:lastRowLastColumn="0"/>
              <w:rPr>
                <w:b w:val="0"/>
                <w:bCs w:val="0"/>
                <w:lang w:val="ro-RO"/>
              </w:rPr>
            </w:pPr>
            <w:r w:rsidRPr="00724F01">
              <w:rPr>
                <w:lang w:val="ro-RO"/>
              </w:rPr>
              <w:t>2019</w:t>
            </w:r>
          </w:p>
        </w:tc>
        <w:tc>
          <w:tcPr>
            <w:tcW w:w="1134" w:type="dxa"/>
            <w:tcBorders>
              <w:bottom w:val="none" w:sz="0" w:space="0" w:color="auto"/>
            </w:tcBorders>
            <w:noWrap/>
            <w:hideMark/>
          </w:tcPr>
          <w:p w:rsidR="00724F01" w:rsidRPr="00724F01" w:rsidRDefault="00724F01" w:rsidP="00724F01">
            <w:pPr>
              <w:jc w:val="center"/>
              <w:cnfStyle w:val="100000000000" w:firstRow="1" w:lastRow="0" w:firstColumn="0" w:lastColumn="0" w:oddVBand="0" w:evenVBand="0" w:oddHBand="0" w:evenHBand="0" w:firstRowFirstColumn="0" w:firstRowLastColumn="0" w:lastRowFirstColumn="0" w:lastRowLastColumn="0"/>
              <w:rPr>
                <w:b w:val="0"/>
                <w:bCs w:val="0"/>
                <w:lang w:val="ro-RO"/>
              </w:rPr>
            </w:pPr>
            <w:r w:rsidRPr="00724F01">
              <w:rPr>
                <w:lang w:val="ro-RO"/>
              </w:rPr>
              <w:t>2020</w:t>
            </w:r>
            <w:r w:rsidRPr="00724F01">
              <w:rPr>
                <w:b w:val="0"/>
                <w:bCs w:val="0"/>
                <w:lang w:val="ro-RO"/>
              </w:rPr>
              <w:t>*</w:t>
            </w:r>
          </w:p>
        </w:tc>
        <w:tc>
          <w:tcPr>
            <w:tcW w:w="1134" w:type="dxa"/>
            <w:tcBorders>
              <w:bottom w:val="none" w:sz="0" w:space="0" w:color="auto"/>
            </w:tcBorders>
            <w:noWrap/>
            <w:hideMark/>
          </w:tcPr>
          <w:p w:rsidR="00724F01" w:rsidRPr="00724F01" w:rsidRDefault="00724F01" w:rsidP="00724F01">
            <w:pPr>
              <w:jc w:val="center"/>
              <w:cnfStyle w:val="100000000000" w:firstRow="1" w:lastRow="0" w:firstColumn="0" w:lastColumn="0" w:oddVBand="0" w:evenVBand="0" w:oddHBand="0" w:evenHBand="0" w:firstRowFirstColumn="0" w:firstRowLastColumn="0" w:lastRowFirstColumn="0" w:lastRowLastColumn="0"/>
              <w:rPr>
                <w:b w:val="0"/>
                <w:bCs w:val="0"/>
                <w:lang w:val="ro-RO"/>
              </w:rPr>
            </w:pPr>
            <w:r w:rsidRPr="00724F01">
              <w:rPr>
                <w:lang w:val="ro-RO"/>
              </w:rPr>
              <w:t>2021</w:t>
            </w:r>
            <w:r w:rsidRPr="00724F01">
              <w:rPr>
                <w:b w:val="0"/>
                <w:bCs w:val="0"/>
                <w:lang w:val="ro-RO"/>
              </w:rPr>
              <w:t>*</w:t>
            </w:r>
          </w:p>
        </w:tc>
        <w:tc>
          <w:tcPr>
            <w:tcW w:w="1134" w:type="dxa"/>
            <w:tcBorders>
              <w:bottom w:val="none" w:sz="0" w:space="0" w:color="auto"/>
            </w:tcBorders>
          </w:tcPr>
          <w:p w:rsidR="00724F01" w:rsidRPr="00724F01" w:rsidRDefault="00724F01" w:rsidP="00724F01">
            <w:pPr>
              <w:jc w:val="center"/>
              <w:cnfStyle w:val="100000000000" w:firstRow="1" w:lastRow="0" w:firstColumn="0" w:lastColumn="0" w:oddVBand="0" w:evenVBand="0" w:oddHBand="0" w:evenHBand="0" w:firstRowFirstColumn="0" w:firstRowLastColumn="0" w:lastRowFirstColumn="0" w:lastRowLastColumn="0"/>
              <w:rPr>
                <w:bCs w:val="0"/>
                <w:lang w:val="ro-RO"/>
              </w:rPr>
            </w:pPr>
            <w:r w:rsidRPr="00724F01">
              <w:rPr>
                <w:bCs w:val="0"/>
                <w:lang w:val="ro-RO"/>
              </w:rPr>
              <w:t>TOTAL</w:t>
            </w:r>
          </w:p>
        </w:tc>
      </w:tr>
      <w:tr w:rsidR="00724F01" w:rsidRPr="00724F01" w:rsidTr="00724F01">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140" w:type="dxa"/>
            <w:noWrap/>
          </w:tcPr>
          <w:p w:rsidR="00724F01" w:rsidRPr="00724F01" w:rsidRDefault="00724F01" w:rsidP="00724F01">
            <w:pPr>
              <w:spacing w:before="120" w:after="120"/>
              <w:jc w:val="center"/>
              <w:rPr>
                <w:b w:val="0"/>
                <w:bCs w:val="0"/>
                <w:lang w:val="ro-RO"/>
              </w:rPr>
            </w:pPr>
            <w:r w:rsidRPr="00724F01">
              <w:rPr>
                <w:b w:val="0"/>
                <w:bCs w:val="0"/>
                <w:lang w:val="ro-RO"/>
              </w:rPr>
              <w:t>Misiuni SMURD</w:t>
            </w:r>
          </w:p>
        </w:tc>
        <w:tc>
          <w:tcPr>
            <w:tcW w:w="1134" w:type="dxa"/>
            <w:noWrap/>
          </w:tcPr>
          <w:p w:rsidR="00724F01" w:rsidRPr="00724F01" w:rsidRDefault="00724F01" w:rsidP="00724F01">
            <w:pPr>
              <w:spacing w:before="120" w:after="120"/>
              <w:jc w:val="center"/>
              <w:cnfStyle w:val="000000100000" w:firstRow="0" w:lastRow="0" w:firstColumn="0" w:lastColumn="0" w:oddVBand="0" w:evenVBand="0" w:oddHBand="1" w:evenHBand="0" w:firstRowFirstColumn="0" w:firstRowLastColumn="0" w:lastRowFirstColumn="0" w:lastRowLastColumn="0"/>
              <w:rPr>
                <w:b/>
                <w:lang w:val="ro-RO"/>
              </w:rPr>
            </w:pPr>
            <w:r w:rsidRPr="00724F01">
              <w:rPr>
                <w:b/>
                <w:lang w:val="ro-RO"/>
              </w:rPr>
              <w:t>1080</w:t>
            </w:r>
          </w:p>
        </w:tc>
        <w:tc>
          <w:tcPr>
            <w:tcW w:w="1134" w:type="dxa"/>
            <w:noWrap/>
          </w:tcPr>
          <w:p w:rsidR="00724F01" w:rsidRPr="00724F01" w:rsidRDefault="00724F01" w:rsidP="00724F01">
            <w:pPr>
              <w:spacing w:before="120" w:after="120"/>
              <w:jc w:val="center"/>
              <w:cnfStyle w:val="000000100000" w:firstRow="0" w:lastRow="0" w:firstColumn="0" w:lastColumn="0" w:oddVBand="0" w:evenVBand="0" w:oddHBand="1" w:evenHBand="0" w:firstRowFirstColumn="0" w:firstRowLastColumn="0" w:lastRowFirstColumn="0" w:lastRowLastColumn="0"/>
              <w:rPr>
                <w:b/>
                <w:lang w:val="ro-RO"/>
              </w:rPr>
            </w:pPr>
            <w:r w:rsidRPr="00724F01">
              <w:rPr>
                <w:b/>
                <w:lang w:val="ro-RO"/>
              </w:rPr>
              <w:t>1217</w:t>
            </w:r>
          </w:p>
        </w:tc>
        <w:tc>
          <w:tcPr>
            <w:tcW w:w="1134" w:type="dxa"/>
            <w:noWrap/>
          </w:tcPr>
          <w:p w:rsidR="00724F01" w:rsidRPr="00724F01" w:rsidRDefault="00724F01" w:rsidP="00724F01">
            <w:pPr>
              <w:spacing w:before="120" w:after="120"/>
              <w:jc w:val="center"/>
              <w:cnfStyle w:val="000000100000" w:firstRow="0" w:lastRow="0" w:firstColumn="0" w:lastColumn="0" w:oddVBand="0" w:evenVBand="0" w:oddHBand="1" w:evenHBand="0" w:firstRowFirstColumn="0" w:firstRowLastColumn="0" w:lastRowFirstColumn="0" w:lastRowLastColumn="0"/>
              <w:rPr>
                <w:b/>
                <w:lang w:val="ro-RO"/>
              </w:rPr>
            </w:pPr>
            <w:r w:rsidRPr="00724F01">
              <w:rPr>
                <w:b/>
                <w:lang w:val="ro-RO"/>
              </w:rPr>
              <w:t>1260</w:t>
            </w:r>
          </w:p>
        </w:tc>
        <w:tc>
          <w:tcPr>
            <w:tcW w:w="1134" w:type="dxa"/>
            <w:noWrap/>
          </w:tcPr>
          <w:p w:rsidR="00724F01" w:rsidRPr="00724F01" w:rsidRDefault="00724F01" w:rsidP="00724F01">
            <w:pPr>
              <w:spacing w:before="120" w:after="120"/>
              <w:jc w:val="center"/>
              <w:cnfStyle w:val="000000100000" w:firstRow="0" w:lastRow="0" w:firstColumn="0" w:lastColumn="0" w:oddVBand="0" w:evenVBand="0" w:oddHBand="1" w:evenHBand="0" w:firstRowFirstColumn="0" w:firstRowLastColumn="0" w:lastRowFirstColumn="0" w:lastRowLastColumn="0"/>
              <w:rPr>
                <w:b/>
                <w:lang w:val="ro-RO"/>
              </w:rPr>
            </w:pPr>
            <w:r w:rsidRPr="00724F01">
              <w:rPr>
                <w:b/>
                <w:lang w:val="ro-RO"/>
              </w:rPr>
              <w:t>947</w:t>
            </w:r>
          </w:p>
        </w:tc>
        <w:tc>
          <w:tcPr>
            <w:tcW w:w="1134" w:type="dxa"/>
            <w:noWrap/>
          </w:tcPr>
          <w:p w:rsidR="00724F01" w:rsidRPr="00724F01" w:rsidRDefault="00724F01" w:rsidP="00724F01">
            <w:pPr>
              <w:spacing w:before="120" w:after="120"/>
              <w:jc w:val="center"/>
              <w:cnfStyle w:val="000000100000" w:firstRow="0" w:lastRow="0" w:firstColumn="0" w:lastColumn="0" w:oddVBand="0" w:evenVBand="0" w:oddHBand="1" w:evenHBand="0" w:firstRowFirstColumn="0" w:firstRowLastColumn="0" w:lastRowFirstColumn="0" w:lastRowLastColumn="0"/>
              <w:rPr>
                <w:b/>
                <w:lang w:val="ro-RO"/>
              </w:rPr>
            </w:pPr>
            <w:r w:rsidRPr="00724F01">
              <w:rPr>
                <w:b/>
                <w:lang w:val="ro-RO"/>
              </w:rPr>
              <w:t>868</w:t>
            </w:r>
          </w:p>
        </w:tc>
        <w:tc>
          <w:tcPr>
            <w:tcW w:w="1134" w:type="dxa"/>
          </w:tcPr>
          <w:p w:rsidR="00724F01" w:rsidRPr="00724F01" w:rsidRDefault="00724F01" w:rsidP="00724F01">
            <w:pPr>
              <w:spacing w:before="120" w:after="120"/>
              <w:jc w:val="center"/>
              <w:cnfStyle w:val="000000100000" w:firstRow="0" w:lastRow="0" w:firstColumn="0" w:lastColumn="0" w:oddVBand="0" w:evenVBand="0" w:oddHBand="1" w:evenHBand="0" w:firstRowFirstColumn="0" w:firstRowLastColumn="0" w:lastRowFirstColumn="0" w:lastRowLastColumn="0"/>
              <w:rPr>
                <w:b/>
                <w:lang w:val="ro-RO"/>
              </w:rPr>
            </w:pPr>
            <w:r w:rsidRPr="00724F01">
              <w:rPr>
                <w:b/>
                <w:lang w:val="ro-RO"/>
              </w:rPr>
              <w:fldChar w:fldCharType="begin"/>
            </w:r>
            <w:r w:rsidRPr="00724F01">
              <w:rPr>
                <w:b/>
                <w:lang w:val="ro-RO"/>
              </w:rPr>
              <w:instrText xml:space="preserve"> =SUM(LEFT) </w:instrText>
            </w:r>
            <w:r w:rsidRPr="00724F01">
              <w:rPr>
                <w:b/>
                <w:lang w:val="ro-RO"/>
              </w:rPr>
              <w:fldChar w:fldCharType="separate"/>
            </w:r>
            <w:r w:rsidRPr="00724F01">
              <w:rPr>
                <w:b/>
                <w:noProof/>
                <w:lang w:val="ro-RO"/>
              </w:rPr>
              <w:t>5372</w:t>
            </w:r>
            <w:r w:rsidRPr="00724F01">
              <w:rPr>
                <w:b/>
                <w:lang w:val="ro-RO"/>
              </w:rPr>
              <w:fldChar w:fldCharType="end"/>
            </w:r>
          </w:p>
        </w:tc>
      </w:tr>
    </w:tbl>
    <w:p w:rsidR="00724F01" w:rsidRPr="00724F01" w:rsidRDefault="00724F01" w:rsidP="00724F01">
      <w:pPr>
        <w:tabs>
          <w:tab w:val="left" w:pos="0"/>
          <w:tab w:val="left" w:pos="1276"/>
          <w:tab w:val="left" w:pos="1560"/>
        </w:tabs>
        <w:jc w:val="both"/>
        <w:rPr>
          <w:lang w:val="ro-RO"/>
        </w:rPr>
      </w:pPr>
      <w:r w:rsidRPr="00724F01">
        <w:rPr>
          <w:b/>
          <w:i/>
          <w:lang w:val="ro-RO"/>
        </w:rPr>
        <w:t>*</w:t>
      </w:r>
      <w:r w:rsidRPr="00724F01">
        <w:rPr>
          <w:b/>
          <w:i/>
          <w:u w:val="single"/>
          <w:lang w:val="ro-RO"/>
        </w:rPr>
        <w:t>Notă</w:t>
      </w:r>
      <w:r w:rsidRPr="00724F01">
        <w:rPr>
          <w:lang w:val="ro-RO"/>
        </w:rPr>
        <w:t>: în situația statistică din anii 2020 și 2021, nu au fost incluse misiunile SMURD executate în contextul COVID 19</w:t>
      </w:r>
    </w:p>
    <w:p w:rsidR="00724F01" w:rsidRPr="00724F01" w:rsidRDefault="00724F01" w:rsidP="00724F01">
      <w:pPr>
        <w:spacing w:before="120" w:after="120" w:line="360" w:lineRule="auto"/>
        <w:ind w:firstLine="720"/>
        <w:jc w:val="both"/>
        <w:rPr>
          <w:b/>
          <w:i/>
          <w:lang w:val="ro-RO"/>
        </w:rPr>
      </w:pPr>
      <w:r w:rsidRPr="00724F01">
        <w:rPr>
          <w:lang w:val="ro-RO"/>
        </w:rPr>
        <w:t>În perioada 2017 – 2021 în unitățile administrativ teritoriale din sectorul de intervenție al noului punct de lucru au avut loc un număr de 275 de incendii, distribuite astfel:</w:t>
      </w:r>
    </w:p>
    <w:tbl>
      <w:tblPr>
        <w:tblStyle w:val="ListTable1LightAccent2"/>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1134"/>
        <w:gridCol w:w="1134"/>
        <w:gridCol w:w="1134"/>
        <w:gridCol w:w="1134"/>
        <w:gridCol w:w="1134"/>
        <w:gridCol w:w="1134"/>
      </w:tblGrid>
      <w:tr w:rsidR="00724F01" w:rsidRPr="00724F01" w:rsidTr="00724F01">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140" w:type="dxa"/>
            <w:tcBorders>
              <w:bottom w:val="none" w:sz="0" w:space="0" w:color="auto"/>
            </w:tcBorders>
            <w:noWrap/>
            <w:hideMark/>
          </w:tcPr>
          <w:p w:rsidR="00724F01" w:rsidRPr="00724F01" w:rsidRDefault="00724F01" w:rsidP="00724F01">
            <w:pPr>
              <w:jc w:val="center"/>
              <w:rPr>
                <w:bCs w:val="0"/>
                <w:lang w:val="ro-RO"/>
              </w:rPr>
            </w:pPr>
            <w:r w:rsidRPr="00724F01">
              <w:rPr>
                <w:bCs w:val="0"/>
                <w:lang w:val="ro-RO"/>
              </w:rPr>
              <w:t>LOCALITATEA</w:t>
            </w:r>
          </w:p>
        </w:tc>
        <w:tc>
          <w:tcPr>
            <w:tcW w:w="1134" w:type="dxa"/>
            <w:tcBorders>
              <w:bottom w:val="none" w:sz="0" w:space="0" w:color="auto"/>
            </w:tcBorders>
            <w:noWrap/>
            <w:hideMark/>
          </w:tcPr>
          <w:p w:rsidR="00724F01" w:rsidRPr="00724F01" w:rsidRDefault="00724F01" w:rsidP="00724F01">
            <w:pPr>
              <w:jc w:val="center"/>
              <w:cnfStyle w:val="100000000000" w:firstRow="1" w:lastRow="0" w:firstColumn="0" w:lastColumn="0" w:oddVBand="0" w:evenVBand="0" w:oddHBand="0" w:evenHBand="0" w:firstRowFirstColumn="0" w:firstRowLastColumn="0" w:lastRowFirstColumn="0" w:lastRowLastColumn="0"/>
              <w:rPr>
                <w:b w:val="0"/>
                <w:bCs w:val="0"/>
                <w:lang w:val="ro-RO"/>
              </w:rPr>
            </w:pPr>
            <w:r w:rsidRPr="00724F01">
              <w:rPr>
                <w:lang w:val="ro-RO"/>
              </w:rPr>
              <w:t>2017</w:t>
            </w:r>
          </w:p>
        </w:tc>
        <w:tc>
          <w:tcPr>
            <w:tcW w:w="1134" w:type="dxa"/>
            <w:tcBorders>
              <w:bottom w:val="none" w:sz="0" w:space="0" w:color="auto"/>
            </w:tcBorders>
            <w:noWrap/>
            <w:hideMark/>
          </w:tcPr>
          <w:p w:rsidR="00724F01" w:rsidRPr="00724F01" w:rsidRDefault="00724F01" w:rsidP="00724F01">
            <w:pPr>
              <w:jc w:val="center"/>
              <w:cnfStyle w:val="100000000000" w:firstRow="1" w:lastRow="0" w:firstColumn="0" w:lastColumn="0" w:oddVBand="0" w:evenVBand="0" w:oddHBand="0" w:evenHBand="0" w:firstRowFirstColumn="0" w:firstRowLastColumn="0" w:lastRowFirstColumn="0" w:lastRowLastColumn="0"/>
              <w:rPr>
                <w:b w:val="0"/>
                <w:bCs w:val="0"/>
                <w:lang w:val="ro-RO"/>
              </w:rPr>
            </w:pPr>
            <w:r w:rsidRPr="00724F01">
              <w:rPr>
                <w:lang w:val="ro-RO"/>
              </w:rPr>
              <w:t>2018</w:t>
            </w:r>
          </w:p>
        </w:tc>
        <w:tc>
          <w:tcPr>
            <w:tcW w:w="1134" w:type="dxa"/>
            <w:tcBorders>
              <w:bottom w:val="none" w:sz="0" w:space="0" w:color="auto"/>
            </w:tcBorders>
            <w:noWrap/>
            <w:hideMark/>
          </w:tcPr>
          <w:p w:rsidR="00724F01" w:rsidRPr="00724F01" w:rsidRDefault="00724F01" w:rsidP="00724F01">
            <w:pPr>
              <w:jc w:val="center"/>
              <w:cnfStyle w:val="100000000000" w:firstRow="1" w:lastRow="0" w:firstColumn="0" w:lastColumn="0" w:oddVBand="0" w:evenVBand="0" w:oddHBand="0" w:evenHBand="0" w:firstRowFirstColumn="0" w:firstRowLastColumn="0" w:lastRowFirstColumn="0" w:lastRowLastColumn="0"/>
              <w:rPr>
                <w:b w:val="0"/>
                <w:bCs w:val="0"/>
                <w:lang w:val="ro-RO"/>
              </w:rPr>
            </w:pPr>
            <w:r w:rsidRPr="00724F01">
              <w:rPr>
                <w:lang w:val="ro-RO"/>
              </w:rPr>
              <w:t>2019</w:t>
            </w:r>
          </w:p>
        </w:tc>
        <w:tc>
          <w:tcPr>
            <w:tcW w:w="1134" w:type="dxa"/>
            <w:tcBorders>
              <w:bottom w:val="none" w:sz="0" w:space="0" w:color="auto"/>
            </w:tcBorders>
            <w:noWrap/>
            <w:hideMark/>
          </w:tcPr>
          <w:p w:rsidR="00724F01" w:rsidRPr="00724F01" w:rsidRDefault="00724F01" w:rsidP="00724F01">
            <w:pPr>
              <w:jc w:val="center"/>
              <w:cnfStyle w:val="100000000000" w:firstRow="1" w:lastRow="0" w:firstColumn="0" w:lastColumn="0" w:oddVBand="0" w:evenVBand="0" w:oddHBand="0" w:evenHBand="0" w:firstRowFirstColumn="0" w:firstRowLastColumn="0" w:lastRowFirstColumn="0" w:lastRowLastColumn="0"/>
              <w:rPr>
                <w:b w:val="0"/>
                <w:bCs w:val="0"/>
                <w:lang w:val="ro-RO"/>
              </w:rPr>
            </w:pPr>
            <w:r w:rsidRPr="00724F01">
              <w:rPr>
                <w:lang w:val="ro-RO"/>
              </w:rPr>
              <w:t>2020</w:t>
            </w:r>
          </w:p>
        </w:tc>
        <w:tc>
          <w:tcPr>
            <w:tcW w:w="1134" w:type="dxa"/>
            <w:tcBorders>
              <w:bottom w:val="none" w:sz="0" w:space="0" w:color="auto"/>
            </w:tcBorders>
            <w:noWrap/>
            <w:hideMark/>
          </w:tcPr>
          <w:p w:rsidR="00724F01" w:rsidRPr="00724F01" w:rsidRDefault="00724F01" w:rsidP="00724F01">
            <w:pPr>
              <w:jc w:val="center"/>
              <w:cnfStyle w:val="100000000000" w:firstRow="1" w:lastRow="0" w:firstColumn="0" w:lastColumn="0" w:oddVBand="0" w:evenVBand="0" w:oddHBand="0" w:evenHBand="0" w:firstRowFirstColumn="0" w:firstRowLastColumn="0" w:lastRowFirstColumn="0" w:lastRowLastColumn="0"/>
              <w:rPr>
                <w:b w:val="0"/>
                <w:bCs w:val="0"/>
                <w:lang w:val="ro-RO"/>
              </w:rPr>
            </w:pPr>
            <w:r w:rsidRPr="00724F01">
              <w:rPr>
                <w:lang w:val="ro-RO"/>
              </w:rPr>
              <w:t>2021</w:t>
            </w:r>
          </w:p>
        </w:tc>
        <w:tc>
          <w:tcPr>
            <w:tcW w:w="1134" w:type="dxa"/>
            <w:tcBorders>
              <w:bottom w:val="none" w:sz="0" w:space="0" w:color="auto"/>
            </w:tcBorders>
          </w:tcPr>
          <w:p w:rsidR="00724F01" w:rsidRPr="00724F01" w:rsidRDefault="00724F01" w:rsidP="00724F01">
            <w:pPr>
              <w:jc w:val="center"/>
              <w:cnfStyle w:val="100000000000" w:firstRow="1" w:lastRow="0" w:firstColumn="0" w:lastColumn="0" w:oddVBand="0" w:evenVBand="0" w:oddHBand="0" w:evenHBand="0" w:firstRowFirstColumn="0" w:firstRowLastColumn="0" w:lastRowFirstColumn="0" w:lastRowLastColumn="0"/>
              <w:rPr>
                <w:b w:val="0"/>
                <w:bCs w:val="0"/>
                <w:lang w:val="ro-RO"/>
              </w:rPr>
            </w:pPr>
            <w:r w:rsidRPr="00724F01">
              <w:rPr>
                <w:b w:val="0"/>
                <w:bCs w:val="0"/>
                <w:lang w:val="ro-RO"/>
              </w:rPr>
              <w:t>TOTAL</w:t>
            </w:r>
          </w:p>
        </w:tc>
      </w:tr>
      <w:tr w:rsidR="00724F01" w:rsidRPr="00724F01" w:rsidTr="00724F01">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140" w:type="dxa"/>
            <w:hideMark/>
          </w:tcPr>
          <w:p w:rsidR="00724F01" w:rsidRPr="00724F01" w:rsidRDefault="00724F01" w:rsidP="00724F01">
            <w:pPr>
              <w:jc w:val="both"/>
              <w:rPr>
                <w:bCs w:val="0"/>
                <w:color w:val="000000"/>
                <w:lang w:val="ro-RO"/>
              </w:rPr>
            </w:pPr>
            <w:r w:rsidRPr="00724F01">
              <w:rPr>
                <w:color w:val="000000"/>
                <w:lang w:val="ro-RO"/>
              </w:rPr>
              <w:t>BORLEȘTI</w:t>
            </w:r>
          </w:p>
        </w:tc>
        <w:tc>
          <w:tcPr>
            <w:tcW w:w="1134" w:type="dxa"/>
            <w:noWrap/>
            <w:hideMark/>
          </w:tcPr>
          <w:p w:rsidR="00724F01" w:rsidRPr="00724F01" w:rsidRDefault="00724F01" w:rsidP="00724F01">
            <w:pPr>
              <w:jc w:val="center"/>
              <w:cnfStyle w:val="000000100000" w:firstRow="0" w:lastRow="0" w:firstColumn="0" w:lastColumn="0" w:oddVBand="0" w:evenVBand="0" w:oddHBand="1" w:evenHBand="0" w:firstRowFirstColumn="0" w:firstRowLastColumn="0" w:lastRowFirstColumn="0" w:lastRowLastColumn="0"/>
              <w:rPr>
                <w:color w:val="000000"/>
                <w:lang w:val="ro-RO"/>
              </w:rPr>
            </w:pPr>
            <w:r w:rsidRPr="00724F01">
              <w:rPr>
                <w:color w:val="000000"/>
                <w:lang w:val="ro-RO"/>
              </w:rPr>
              <w:t>14</w:t>
            </w:r>
          </w:p>
        </w:tc>
        <w:tc>
          <w:tcPr>
            <w:tcW w:w="1134" w:type="dxa"/>
            <w:noWrap/>
            <w:hideMark/>
          </w:tcPr>
          <w:p w:rsidR="00724F01" w:rsidRPr="00724F01" w:rsidRDefault="00724F01" w:rsidP="00724F01">
            <w:pPr>
              <w:jc w:val="center"/>
              <w:cnfStyle w:val="000000100000" w:firstRow="0" w:lastRow="0" w:firstColumn="0" w:lastColumn="0" w:oddVBand="0" w:evenVBand="0" w:oddHBand="1" w:evenHBand="0" w:firstRowFirstColumn="0" w:firstRowLastColumn="0" w:lastRowFirstColumn="0" w:lastRowLastColumn="0"/>
              <w:rPr>
                <w:color w:val="000000"/>
                <w:lang w:val="ro-RO"/>
              </w:rPr>
            </w:pPr>
            <w:r w:rsidRPr="00724F01">
              <w:rPr>
                <w:color w:val="000000"/>
                <w:lang w:val="ro-RO"/>
              </w:rPr>
              <w:t>11</w:t>
            </w:r>
          </w:p>
        </w:tc>
        <w:tc>
          <w:tcPr>
            <w:tcW w:w="1134" w:type="dxa"/>
            <w:noWrap/>
            <w:hideMark/>
          </w:tcPr>
          <w:p w:rsidR="00724F01" w:rsidRPr="00724F01" w:rsidRDefault="00724F01" w:rsidP="00724F01">
            <w:pPr>
              <w:jc w:val="center"/>
              <w:cnfStyle w:val="000000100000" w:firstRow="0" w:lastRow="0" w:firstColumn="0" w:lastColumn="0" w:oddVBand="0" w:evenVBand="0" w:oddHBand="1" w:evenHBand="0" w:firstRowFirstColumn="0" w:firstRowLastColumn="0" w:lastRowFirstColumn="0" w:lastRowLastColumn="0"/>
              <w:rPr>
                <w:color w:val="000000"/>
                <w:lang w:val="ro-RO"/>
              </w:rPr>
            </w:pPr>
            <w:r w:rsidRPr="00724F01">
              <w:rPr>
                <w:color w:val="000000"/>
                <w:lang w:val="ro-RO"/>
              </w:rPr>
              <w:t>12</w:t>
            </w:r>
          </w:p>
        </w:tc>
        <w:tc>
          <w:tcPr>
            <w:tcW w:w="1134" w:type="dxa"/>
            <w:noWrap/>
            <w:hideMark/>
          </w:tcPr>
          <w:p w:rsidR="00724F01" w:rsidRPr="00724F01" w:rsidRDefault="00724F01" w:rsidP="00724F01">
            <w:pPr>
              <w:jc w:val="center"/>
              <w:cnfStyle w:val="000000100000" w:firstRow="0" w:lastRow="0" w:firstColumn="0" w:lastColumn="0" w:oddVBand="0" w:evenVBand="0" w:oddHBand="1" w:evenHBand="0" w:firstRowFirstColumn="0" w:firstRowLastColumn="0" w:lastRowFirstColumn="0" w:lastRowLastColumn="0"/>
              <w:rPr>
                <w:color w:val="000000"/>
                <w:lang w:val="ro-RO"/>
              </w:rPr>
            </w:pPr>
            <w:r w:rsidRPr="00724F01">
              <w:rPr>
                <w:color w:val="000000"/>
                <w:lang w:val="ro-RO"/>
              </w:rPr>
              <w:t>7</w:t>
            </w:r>
          </w:p>
        </w:tc>
        <w:tc>
          <w:tcPr>
            <w:tcW w:w="1134" w:type="dxa"/>
            <w:noWrap/>
            <w:hideMark/>
          </w:tcPr>
          <w:p w:rsidR="00724F01" w:rsidRPr="00724F01" w:rsidRDefault="00724F01" w:rsidP="00724F01">
            <w:pPr>
              <w:jc w:val="center"/>
              <w:cnfStyle w:val="000000100000" w:firstRow="0" w:lastRow="0" w:firstColumn="0" w:lastColumn="0" w:oddVBand="0" w:evenVBand="0" w:oddHBand="1" w:evenHBand="0" w:firstRowFirstColumn="0" w:firstRowLastColumn="0" w:lastRowFirstColumn="0" w:lastRowLastColumn="0"/>
              <w:rPr>
                <w:color w:val="000000"/>
                <w:lang w:val="ro-RO"/>
              </w:rPr>
            </w:pPr>
            <w:r w:rsidRPr="00724F01">
              <w:rPr>
                <w:color w:val="000000"/>
                <w:lang w:val="ro-RO"/>
              </w:rPr>
              <w:t>5</w:t>
            </w:r>
          </w:p>
        </w:tc>
        <w:tc>
          <w:tcPr>
            <w:tcW w:w="1134" w:type="dxa"/>
          </w:tcPr>
          <w:p w:rsidR="00724F01" w:rsidRPr="00724F01" w:rsidRDefault="00724F01" w:rsidP="00724F01">
            <w:pPr>
              <w:jc w:val="center"/>
              <w:cnfStyle w:val="000000100000" w:firstRow="0" w:lastRow="0" w:firstColumn="0" w:lastColumn="0" w:oddVBand="0" w:evenVBand="0" w:oddHBand="1" w:evenHBand="0" w:firstRowFirstColumn="0" w:firstRowLastColumn="0" w:lastRowFirstColumn="0" w:lastRowLastColumn="0"/>
              <w:rPr>
                <w:color w:val="000000"/>
                <w:lang w:val="ro-RO"/>
              </w:rPr>
            </w:pPr>
            <w:r w:rsidRPr="00724F01">
              <w:rPr>
                <w:color w:val="000000"/>
                <w:lang w:val="ro-RO"/>
              </w:rPr>
              <w:fldChar w:fldCharType="begin"/>
            </w:r>
            <w:r w:rsidRPr="00724F01">
              <w:rPr>
                <w:color w:val="000000"/>
                <w:lang w:val="ro-RO"/>
              </w:rPr>
              <w:instrText xml:space="preserve"> =SUM(LEFT) </w:instrText>
            </w:r>
            <w:r w:rsidRPr="00724F01">
              <w:rPr>
                <w:color w:val="000000"/>
                <w:lang w:val="ro-RO"/>
              </w:rPr>
              <w:fldChar w:fldCharType="separate"/>
            </w:r>
            <w:r w:rsidRPr="00724F01">
              <w:rPr>
                <w:noProof/>
                <w:color w:val="000000"/>
                <w:lang w:val="ro-RO"/>
              </w:rPr>
              <w:t>49</w:t>
            </w:r>
            <w:r w:rsidRPr="00724F01">
              <w:rPr>
                <w:color w:val="000000"/>
                <w:lang w:val="ro-RO"/>
              </w:rPr>
              <w:fldChar w:fldCharType="end"/>
            </w:r>
          </w:p>
        </w:tc>
      </w:tr>
      <w:tr w:rsidR="00724F01" w:rsidRPr="00724F01" w:rsidTr="00724F01">
        <w:trPr>
          <w:trHeight w:val="272"/>
        </w:trPr>
        <w:tc>
          <w:tcPr>
            <w:cnfStyle w:val="001000000000" w:firstRow="0" w:lastRow="0" w:firstColumn="1" w:lastColumn="0" w:oddVBand="0" w:evenVBand="0" w:oddHBand="0" w:evenHBand="0" w:firstRowFirstColumn="0" w:firstRowLastColumn="0" w:lastRowFirstColumn="0" w:lastRowLastColumn="0"/>
            <w:tcW w:w="3140" w:type="dxa"/>
            <w:hideMark/>
          </w:tcPr>
          <w:p w:rsidR="00724F01" w:rsidRPr="00724F01" w:rsidRDefault="00724F01" w:rsidP="00724F01">
            <w:pPr>
              <w:jc w:val="both"/>
              <w:rPr>
                <w:bCs w:val="0"/>
                <w:color w:val="000000"/>
                <w:lang w:val="ro-RO"/>
              </w:rPr>
            </w:pPr>
            <w:r w:rsidRPr="00724F01">
              <w:rPr>
                <w:color w:val="000000"/>
                <w:lang w:val="ro-RO"/>
              </w:rPr>
              <w:t>CÂNDEȘTI</w:t>
            </w:r>
          </w:p>
        </w:tc>
        <w:tc>
          <w:tcPr>
            <w:tcW w:w="1134" w:type="dxa"/>
            <w:noWrap/>
            <w:hideMark/>
          </w:tcPr>
          <w:p w:rsidR="00724F01" w:rsidRPr="00724F01" w:rsidRDefault="00724F01" w:rsidP="00724F01">
            <w:pPr>
              <w:jc w:val="center"/>
              <w:cnfStyle w:val="000000000000" w:firstRow="0" w:lastRow="0" w:firstColumn="0" w:lastColumn="0" w:oddVBand="0" w:evenVBand="0" w:oddHBand="0" w:evenHBand="0" w:firstRowFirstColumn="0" w:firstRowLastColumn="0" w:lastRowFirstColumn="0" w:lastRowLastColumn="0"/>
              <w:rPr>
                <w:color w:val="000000"/>
                <w:lang w:val="ro-RO"/>
              </w:rPr>
            </w:pPr>
            <w:r w:rsidRPr="00724F01">
              <w:rPr>
                <w:color w:val="000000"/>
                <w:lang w:val="ro-RO"/>
              </w:rPr>
              <w:t>2</w:t>
            </w:r>
          </w:p>
        </w:tc>
        <w:tc>
          <w:tcPr>
            <w:tcW w:w="1134" w:type="dxa"/>
            <w:noWrap/>
            <w:hideMark/>
          </w:tcPr>
          <w:p w:rsidR="00724F01" w:rsidRPr="00724F01" w:rsidRDefault="00724F01" w:rsidP="00724F01">
            <w:pPr>
              <w:jc w:val="center"/>
              <w:cnfStyle w:val="000000000000" w:firstRow="0" w:lastRow="0" w:firstColumn="0" w:lastColumn="0" w:oddVBand="0" w:evenVBand="0" w:oddHBand="0" w:evenHBand="0" w:firstRowFirstColumn="0" w:firstRowLastColumn="0" w:lastRowFirstColumn="0" w:lastRowLastColumn="0"/>
              <w:rPr>
                <w:color w:val="000000"/>
                <w:lang w:val="ro-RO"/>
              </w:rPr>
            </w:pPr>
            <w:r w:rsidRPr="00724F01">
              <w:rPr>
                <w:color w:val="000000"/>
                <w:lang w:val="ro-RO"/>
              </w:rPr>
              <w:t>3</w:t>
            </w:r>
          </w:p>
        </w:tc>
        <w:tc>
          <w:tcPr>
            <w:tcW w:w="1134" w:type="dxa"/>
            <w:noWrap/>
            <w:hideMark/>
          </w:tcPr>
          <w:p w:rsidR="00724F01" w:rsidRPr="00724F01" w:rsidRDefault="00724F01" w:rsidP="00724F01">
            <w:pPr>
              <w:jc w:val="center"/>
              <w:cnfStyle w:val="000000000000" w:firstRow="0" w:lastRow="0" w:firstColumn="0" w:lastColumn="0" w:oddVBand="0" w:evenVBand="0" w:oddHBand="0" w:evenHBand="0" w:firstRowFirstColumn="0" w:firstRowLastColumn="0" w:lastRowFirstColumn="0" w:lastRowLastColumn="0"/>
              <w:rPr>
                <w:color w:val="000000"/>
                <w:lang w:val="ro-RO"/>
              </w:rPr>
            </w:pPr>
            <w:r w:rsidRPr="00724F01">
              <w:rPr>
                <w:color w:val="000000"/>
                <w:lang w:val="ro-RO"/>
              </w:rPr>
              <w:t>2</w:t>
            </w:r>
          </w:p>
        </w:tc>
        <w:tc>
          <w:tcPr>
            <w:tcW w:w="1134" w:type="dxa"/>
            <w:noWrap/>
            <w:hideMark/>
          </w:tcPr>
          <w:p w:rsidR="00724F01" w:rsidRPr="00724F01" w:rsidRDefault="00724F01" w:rsidP="00724F01">
            <w:pPr>
              <w:jc w:val="center"/>
              <w:cnfStyle w:val="000000000000" w:firstRow="0" w:lastRow="0" w:firstColumn="0" w:lastColumn="0" w:oddVBand="0" w:evenVBand="0" w:oddHBand="0" w:evenHBand="0" w:firstRowFirstColumn="0" w:firstRowLastColumn="0" w:lastRowFirstColumn="0" w:lastRowLastColumn="0"/>
              <w:rPr>
                <w:color w:val="000000"/>
                <w:lang w:val="ro-RO"/>
              </w:rPr>
            </w:pPr>
            <w:r w:rsidRPr="00724F01">
              <w:rPr>
                <w:color w:val="000000"/>
                <w:lang w:val="ro-RO"/>
              </w:rPr>
              <w:t>10</w:t>
            </w:r>
          </w:p>
        </w:tc>
        <w:tc>
          <w:tcPr>
            <w:tcW w:w="1134" w:type="dxa"/>
            <w:noWrap/>
            <w:hideMark/>
          </w:tcPr>
          <w:p w:rsidR="00724F01" w:rsidRPr="00724F01" w:rsidRDefault="00724F01" w:rsidP="00724F01">
            <w:pPr>
              <w:jc w:val="center"/>
              <w:cnfStyle w:val="000000000000" w:firstRow="0" w:lastRow="0" w:firstColumn="0" w:lastColumn="0" w:oddVBand="0" w:evenVBand="0" w:oddHBand="0" w:evenHBand="0" w:firstRowFirstColumn="0" w:firstRowLastColumn="0" w:lastRowFirstColumn="0" w:lastRowLastColumn="0"/>
              <w:rPr>
                <w:color w:val="000000"/>
                <w:lang w:val="ro-RO"/>
              </w:rPr>
            </w:pPr>
            <w:r w:rsidRPr="00724F01">
              <w:rPr>
                <w:color w:val="000000"/>
                <w:lang w:val="ro-RO"/>
              </w:rPr>
              <w:t>4</w:t>
            </w:r>
          </w:p>
        </w:tc>
        <w:tc>
          <w:tcPr>
            <w:tcW w:w="1134" w:type="dxa"/>
          </w:tcPr>
          <w:p w:rsidR="00724F01" w:rsidRPr="00724F01" w:rsidRDefault="00724F01" w:rsidP="00724F01">
            <w:pPr>
              <w:jc w:val="center"/>
              <w:cnfStyle w:val="000000000000" w:firstRow="0" w:lastRow="0" w:firstColumn="0" w:lastColumn="0" w:oddVBand="0" w:evenVBand="0" w:oddHBand="0" w:evenHBand="0" w:firstRowFirstColumn="0" w:firstRowLastColumn="0" w:lastRowFirstColumn="0" w:lastRowLastColumn="0"/>
              <w:rPr>
                <w:color w:val="000000"/>
                <w:lang w:val="ro-RO"/>
              </w:rPr>
            </w:pPr>
            <w:r w:rsidRPr="00724F01">
              <w:rPr>
                <w:color w:val="000000"/>
                <w:lang w:val="ro-RO"/>
              </w:rPr>
              <w:fldChar w:fldCharType="begin"/>
            </w:r>
            <w:r w:rsidRPr="00724F01">
              <w:rPr>
                <w:color w:val="000000"/>
                <w:lang w:val="ro-RO"/>
              </w:rPr>
              <w:instrText xml:space="preserve"> =SUM(LEFT) </w:instrText>
            </w:r>
            <w:r w:rsidRPr="00724F01">
              <w:rPr>
                <w:color w:val="000000"/>
                <w:lang w:val="ro-RO"/>
              </w:rPr>
              <w:fldChar w:fldCharType="separate"/>
            </w:r>
            <w:r w:rsidRPr="00724F01">
              <w:rPr>
                <w:noProof/>
                <w:color w:val="000000"/>
                <w:lang w:val="ro-RO"/>
              </w:rPr>
              <w:t>21</w:t>
            </w:r>
            <w:r w:rsidRPr="00724F01">
              <w:rPr>
                <w:color w:val="000000"/>
                <w:lang w:val="ro-RO"/>
              </w:rPr>
              <w:fldChar w:fldCharType="end"/>
            </w:r>
          </w:p>
        </w:tc>
      </w:tr>
      <w:tr w:rsidR="00724F01" w:rsidRPr="00724F01" w:rsidTr="00724F0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140" w:type="dxa"/>
            <w:hideMark/>
          </w:tcPr>
          <w:p w:rsidR="00724F01" w:rsidRPr="00724F01" w:rsidRDefault="00724F01" w:rsidP="00724F01">
            <w:pPr>
              <w:jc w:val="both"/>
              <w:rPr>
                <w:bCs w:val="0"/>
                <w:color w:val="000000"/>
                <w:lang w:val="ro-RO"/>
              </w:rPr>
            </w:pPr>
            <w:r w:rsidRPr="00724F01">
              <w:rPr>
                <w:color w:val="000000"/>
                <w:lang w:val="ro-RO"/>
              </w:rPr>
              <w:t>COSTIȘA</w:t>
            </w:r>
          </w:p>
        </w:tc>
        <w:tc>
          <w:tcPr>
            <w:tcW w:w="1134" w:type="dxa"/>
            <w:noWrap/>
            <w:hideMark/>
          </w:tcPr>
          <w:p w:rsidR="00724F01" w:rsidRPr="00724F01" w:rsidRDefault="00724F01" w:rsidP="00724F01">
            <w:pPr>
              <w:jc w:val="center"/>
              <w:cnfStyle w:val="000000100000" w:firstRow="0" w:lastRow="0" w:firstColumn="0" w:lastColumn="0" w:oddVBand="0" w:evenVBand="0" w:oddHBand="1" w:evenHBand="0" w:firstRowFirstColumn="0" w:firstRowLastColumn="0" w:lastRowFirstColumn="0" w:lastRowLastColumn="0"/>
              <w:rPr>
                <w:color w:val="000000"/>
                <w:lang w:val="ro-RO"/>
              </w:rPr>
            </w:pPr>
            <w:r w:rsidRPr="00724F01">
              <w:rPr>
                <w:color w:val="000000"/>
                <w:lang w:val="ro-RO"/>
              </w:rPr>
              <w:t>1</w:t>
            </w:r>
          </w:p>
        </w:tc>
        <w:tc>
          <w:tcPr>
            <w:tcW w:w="1134" w:type="dxa"/>
            <w:noWrap/>
            <w:hideMark/>
          </w:tcPr>
          <w:p w:rsidR="00724F01" w:rsidRPr="00724F01" w:rsidRDefault="00724F01" w:rsidP="00724F01">
            <w:pPr>
              <w:jc w:val="center"/>
              <w:cnfStyle w:val="000000100000" w:firstRow="0" w:lastRow="0" w:firstColumn="0" w:lastColumn="0" w:oddVBand="0" w:evenVBand="0" w:oddHBand="1" w:evenHBand="0" w:firstRowFirstColumn="0" w:firstRowLastColumn="0" w:lastRowFirstColumn="0" w:lastRowLastColumn="0"/>
              <w:rPr>
                <w:color w:val="000000"/>
                <w:lang w:val="ro-RO"/>
              </w:rPr>
            </w:pPr>
            <w:r w:rsidRPr="00724F01">
              <w:rPr>
                <w:color w:val="000000"/>
                <w:lang w:val="ro-RO"/>
              </w:rPr>
              <w:t>3</w:t>
            </w:r>
          </w:p>
        </w:tc>
        <w:tc>
          <w:tcPr>
            <w:tcW w:w="1134" w:type="dxa"/>
            <w:noWrap/>
            <w:hideMark/>
          </w:tcPr>
          <w:p w:rsidR="00724F01" w:rsidRPr="00724F01" w:rsidRDefault="00724F01" w:rsidP="00724F01">
            <w:pPr>
              <w:jc w:val="center"/>
              <w:cnfStyle w:val="000000100000" w:firstRow="0" w:lastRow="0" w:firstColumn="0" w:lastColumn="0" w:oddVBand="0" w:evenVBand="0" w:oddHBand="1" w:evenHBand="0" w:firstRowFirstColumn="0" w:firstRowLastColumn="0" w:lastRowFirstColumn="0" w:lastRowLastColumn="0"/>
              <w:rPr>
                <w:color w:val="000000"/>
                <w:lang w:val="ro-RO"/>
              </w:rPr>
            </w:pPr>
            <w:r w:rsidRPr="00724F01">
              <w:rPr>
                <w:color w:val="000000"/>
                <w:lang w:val="ro-RO"/>
              </w:rPr>
              <w:t>2</w:t>
            </w:r>
          </w:p>
        </w:tc>
        <w:tc>
          <w:tcPr>
            <w:tcW w:w="1134" w:type="dxa"/>
            <w:noWrap/>
            <w:hideMark/>
          </w:tcPr>
          <w:p w:rsidR="00724F01" w:rsidRPr="00724F01" w:rsidRDefault="00724F01" w:rsidP="00724F01">
            <w:pPr>
              <w:jc w:val="center"/>
              <w:cnfStyle w:val="000000100000" w:firstRow="0" w:lastRow="0" w:firstColumn="0" w:lastColumn="0" w:oddVBand="0" w:evenVBand="0" w:oddHBand="1" w:evenHBand="0" w:firstRowFirstColumn="0" w:firstRowLastColumn="0" w:lastRowFirstColumn="0" w:lastRowLastColumn="0"/>
              <w:rPr>
                <w:color w:val="000000"/>
                <w:lang w:val="ro-RO"/>
              </w:rPr>
            </w:pPr>
            <w:r w:rsidRPr="00724F01">
              <w:rPr>
                <w:color w:val="000000"/>
                <w:lang w:val="ro-RO"/>
              </w:rPr>
              <w:t>1</w:t>
            </w:r>
          </w:p>
        </w:tc>
        <w:tc>
          <w:tcPr>
            <w:tcW w:w="1134" w:type="dxa"/>
            <w:noWrap/>
            <w:hideMark/>
          </w:tcPr>
          <w:p w:rsidR="00724F01" w:rsidRPr="00724F01" w:rsidRDefault="00724F01" w:rsidP="00724F01">
            <w:pPr>
              <w:jc w:val="center"/>
              <w:cnfStyle w:val="000000100000" w:firstRow="0" w:lastRow="0" w:firstColumn="0" w:lastColumn="0" w:oddVBand="0" w:evenVBand="0" w:oddHBand="1" w:evenHBand="0" w:firstRowFirstColumn="0" w:firstRowLastColumn="0" w:lastRowFirstColumn="0" w:lastRowLastColumn="0"/>
              <w:rPr>
                <w:color w:val="000000"/>
                <w:lang w:val="ro-RO"/>
              </w:rPr>
            </w:pPr>
            <w:r w:rsidRPr="00724F01">
              <w:rPr>
                <w:color w:val="000000"/>
                <w:lang w:val="ro-RO"/>
              </w:rPr>
              <w:t>0</w:t>
            </w:r>
          </w:p>
        </w:tc>
        <w:tc>
          <w:tcPr>
            <w:tcW w:w="1134" w:type="dxa"/>
          </w:tcPr>
          <w:p w:rsidR="00724F01" w:rsidRPr="00724F01" w:rsidRDefault="00724F01" w:rsidP="00724F01">
            <w:pPr>
              <w:jc w:val="center"/>
              <w:cnfStyle w:val="000000100000" w:firstRow="0" w:lastRow="0" w:firstColumn="0" w:lastColumn="0" w:oddVBand="0" w:evenVBand="0" w:oddHBand="1" w:evenHBand="0" w:firstRowFirstColumn="0" w:firstRowLastColumn="0" w:lastRowFirstColumn="0" w:lastRowLastColumn="0"/>
              <w:rPr>
                <w:color w:val="000000"/>
                <w:lang w:val="ro-RO"/>
              </w:rPr>
            </w:pPr>
            <w:r w:rsidRPr="00724F01">
              <w:rPr>
                <w:color w:val="000000"/>
                <w:lang w:val="ro-RO"/>
              </w:rPr>
              <w:fldChar w:fldCharType="begin"/>
            </w:r>
            <w:r w:rsidRPr="00724F01">
              <w:rPr>
                <w:color w:val="000000"/>
                <w:lang w:val="ro-RO"/>
              </w:rPr>
              <w:instrText xml:space="preserve"> =SUM(LEFT) </w:instrText>
            </w:r>
            <w:r w:rsidRPr="00724F01">
              <w:rPr>
                <w:color w:val="000000"/>
                <w:lang w:val="ro-RO"/>
              </w:rPr>
              <w:fldChar w:fldCharType="separate"/>
            </w:r>
            <w:r w:rsidRPr="00724F01">
              <w:rPr>
                <w:noProof/>
                <w:color w:val="000000"/>
                <w:lang w:val="ro-RO"/>
              </w:rPr>
              <w:t>7</w:t>
            </w:r>
            <w:r w:rsidRPr="00724F01">
              <w:rPr>
                <w:color w:val="000000"/>
                <w:lang w:val="ro-RO"/>
              </w:rPr>
              <w:fldChar w:fldCharType="end"/>
            </w:r>
          </w:p>
        </w:tc>
      </w:tr>
      <w:tr w:rsidR="00724F01" w:rsidRPr="00724F01" w:rsidTr="00724F01">
        <w:trPr>
          <w:trHeight w:val="266"/>
        </w:trPr>
        <w:tc>
          <w:tcPr>
            <w:cnfStyle w:val="001000000000" w:firstRow="0" w:lastRow="0" w:firstColumn="1" w:lastColumn="0" w:oddVBand="0" w:evenVBand="0" w:oddHBand="0" w:evenHBand="0" w:firstRowFirstColumn="0" w:firstRowLastColumn="0" w:lastRowFirstColumn="0" w:lastRowLastColumn="0"/>
            <w:tcW w:w="3140" w:type="dxa"/>
            <w:hideMark/>
          </w:tcPr>
          <w:p w:rsidR="00724F01" w:rsidRPr="00724F01" w:rsidRDefault="00724F01" w:rsidP="00724F01">
            <w:pPr>
              <w:jc w:val="both"/>
              <w:rPr>
                <w:bCs w:val="0"/>
                <w:color w:val="000000"/>
                <w:lang w:val="ro-RO"/>
              </w:rPr>
            </w:pPr>
            <w:r w:rsidRPr="00724F01">
              <w:rPr>
                <w:color w:val="000000"/>
                <w:lang w:val="ro-RO"/>
              </w:rPr>
              <w:t>DOCHIA</w:t>
            </w:r>
          </w:p>
        </w:tc>
        <w:tc>
          <w:tcPr>
            <w:tcW w:w="1134" w:type="dxa"/>
            <w:noWrap/>
            <w:hideMark/>
          </w:tcPr>
          <w:p w:rsidR="00724F01" w:rsidRPr="00724F01" w:rsidRDefault="00724F01" w:rsidP="00724F01">
            <w:pPr>
              <w:jc w:val="center"/>
              <w:cnfStyle w:val="000000000000" w:firstRow="0" w:lastRow="0" w:firstColumn="0" w:lastColumn="0" w:oddVBand="0" w:evenVBand="0" w:oddHBand="0" w:evenHBand="0" w:firstRowFirstColumn="0" w:firstRowLastColumn="0" w:lastRowFirstColumn="0" w:lastRowLastColumn="0"/>
              <w:rPr>
                <w:color w:val="000000"/>
                <w:lang w:val="ro-RO"/>
              </w:rPr>
            </w:pPr>
            <w:r w:rsidRPr="00724F01">
              <w:rPr>
                <w:color w:val="000000"/>
                <w:lang w:val="ro-RO"/>
              </w:rPr>
              <w:t>1</w:t>
            </w:r>
          </w:p>
        </w:tc>
        <w:tc>
          <w:tcPr>
            <w:tcW w:w="1134" w:type="dxa"/>
            <w:noWrap/>
            <w:hideMark/>
          </w:tcPr>
          <w:p w:rsidR="00724F01" w:rsidRPr="00724F01" w:rsidRDefault="00724F01" w:rsidP="00724F01">
            <w:pPr>
              <w:jc w:val="center"/>
              <w:cnfStyle w:val="000000000000" w:firstRow="0" w:lastRow="0" w:firstColumn="0" w:lastColumn="0" w:oddVBand="0" w:evenVBand="0" w:oddHBand="0" w:evenHBand="0" w:firstRowFirstColumn="0" w:firstRowLastColumn="0" w:lastRowFirstColumn="0" w:lastRowLastColumn="0"/>
              <w:rPr>
                <w:color w:val="000000"/>
                <w:lang w:val="ro-RO"/>
              </w:rPr>
            </w:pPr>
            <w:r w:rsidRPr="00724F01">
              <w:rPr>
                <w:color w:val="000000"/>
                <w:lang w:val="ro-RO"/>
              </w:rPr>
              <w:t>1</w:t>
            </w:r>
          </w:p>
        </w:tc>
        <w:tc>
          <w:tcPr>
            <w:tcW w:w="1134" w:type="dxa"/>
            <w:noWrap/>
            <w:hideMark/>
          </w:tcPr>
          <w:p w:rsidR="00724F01" w:rsidRPr="00724F01" w:rsidRDefault="00724F01" w:rsidP="00724F01">
            <w:pPr>
              <w:jc w:val="center"/>
              <w:cnfStyle w:val="000000000000" w:firstRow="0" w:lastRow="0" w:firstColumn="0" w:lastColumn="0" w:oddVBand="0" w:evenVBand="0" w:oddHBand="0" w:evenHBand="0" w:firstRowFirstColumn="0" w:firstRowLastColumn="0" w:lastRowFirstColumn="0" w:lastRowLastColumn="0"/>
              <w:rPr>
                <w:color w:val="000000"/>
                <w:lang w:val="ro-RO"/>
              </w:rPr>
            </w:pPr>
            <w:r w:rsidRPr="00724F01">
              <w:rPr>
                <w:color w:val="000000"/>
                <w:lang w:val="ro-RO"/>
              </w:rPr>
              <w:t>2</w:t>
            </w:r>
          </w:p>
        </w:tc>
        <w:tc>
          <w:tcPr>
            <w:tcW w:w="1134" w:type="dxa"/>
            <w:noWrap/>
            <w:hideMark/>
          </w:tcPr>
          <w:p w:rsidR="00724F01" w:rsidRPr="00724F01" w:rsidRDefault="00724F01" w:rsidP="00724F01">
            <w:pPr>
              <w:jc w:val="center"/>
              <w:cnfStyle w:val="000000000000" w:firstRow="0" w:lastRow="0" w:firstColumn="0" w:lastColumn="0" w:oddVBand="0" w:evenVBand="0" w:oddHBand="0" w:evenHBand="0" w:firstRowFirstColumn="0" w:firstRowLastColumn="0" w:lastRowFirstColumn="0" w:lastRowLastColumn="0"/>
              <w:rPr>
                <w:color w:val="000000"/>
                <w:lang w:val="ro-RO"/>
              </w:rPr>
            </w:pPr>
            <w:r w:rsidRPr="00724F01">
              <w:rPr>
                <w:color w:val="000000"/>
                <w:lang w:val="ro-RO"/>
              </w:rPr>
              <w:t>1</w:t>
            </w:r>
          </w:p>
        </w:tc>
        <w:tc>
          <w:tcPr>
            <w:tcW w:w="1134" w:type="dxa"/>
            <w:noWrap/>
            <w:hideMark/>
          </w:tcPr>
          <w:p w:rsidR="00724F01" w:rsidRPr="00724F01" w:rsidRDefault="00724F01" w:rsidP="00724F01">
            <w:pPr>
              <w:jc w:val="center"/>
              <w:cnfStyle w:val="000000000000" w:firstRow="0" w:lastRow="0" w:firstColumn="0" w:lastColumn="0" w:oddVBand="0" w:evenVBand="0" w:oddHBand="0" w:evenHBand="0" w:firstRowFirstColumn="0" w:firstRowLastColumn="0" w:lastRowFirstColumn="0" w:lastRowLastColumn="0"/>
              <w:rPr>
                <w:color w:val="000000"/>
                <w:lang w:val="ro-RO"/>
              </w:rPr>
            </w:pPr>
            <w:r w:rsidRPr="00724F01">
              <w:rPr>
                <w:color w:val="000000"/>
                <w:lang w:val="ro-RO"/>
              </w:rPr>
              <w:t>2</w:t>
            </w:r>
          </w:p>
        </w:tc>
        <w:tc>
          <w:tcPr>
            <w:tcW w:w="1134" w:type="dxa"/>
          </w:tcPr>
          <w:p w:rsidR="00724F01" w:rsidRPr="00724F01" w:rsidRDefault="00724F01" w:rsidP="00724F01">
            <w:pPr>
              <w:jc w:val="center"/>
              <w:cnfStyle w:val="000000000000" w:firstRow="0" w:lastRow="0" w:firstColumn="0" w:lastColumn="0" w:oddVBand="0" w:evenVBand="0" w:oddHBand="0" w:evenHBand="0" w:firstRowFirstColumn="0" w:firstRowLastColumn="0" w:lastRowFirstColumn="0" w:lastRowLastColumn="0"/>
              <w:rPr>
                <w:color w:val="000000"/>
                <w:lang w:val="ro-RO"/>
              </w:rPr>
            </w:pPr>
            <w:r w:rsidRPr="00724F01">
              <w:rPr>
                <w:color w:val="000000"/>
                <w:lang w:val="ro-RO"/>
              </w:rPr>
              <w:fldChar w:fldCharType="begin"/>
            </w:r>
            <w:r w:rsidRPr="00724F01">
              <w:rPr>
                <w:color w:val="000000"/>
                <w:lang w:val="ro-RO"/>
              </w:rPr>
              <w:instrText xml:space="preserve"> =SUM(LEFT) </w:instrText>
            </w:r>
            <w:r w:rsidRPr="00724F01">
              <w:rPr>
                <w:color w:val="000000"/>
                <w:lang w:val="ro-RO"/>
              </w:rPr>
              <w:fldChar w:fldCharType="separate"/>
            </w:r>
            <w:r w:rsidRPr="00724F01">
              <w:rPr>
                <w:noProof/>
                <w:color w:val="000000"/>
                <w:lang w:val="ro-RO"/>
              </w:rPr>
              <w:t>7</w:t>
            </w:r>
            <w:r w:rsidRPr="00724F01">
              <w:rPr>
                <w:color w:val="000000"/>
                <w:lang w:val="ro-RO"/>
              </w:rPr>
              <w:fldChar w:fldCharType="end"/>
            </w:r>
          </w:p>
        </w:tc>
      </w:tr>
      <w:tr w:rsidR="00724F01" w:rsidRPr="00724F01" w:rsidTr="00724F0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140" w:type="dxa"/>
            <w:hideMark/>
          </w:tcPr>
          <w:p w:rsidR="00724F01" w:rsidRPr="00724F01" w:rsidRDefault="00724F01" w:rsidP="00724F01">
            <w:pPr>
              <w:jc w:val="both"/>
              <w:rPr>
                <w:bCs w:val="0"/>
                <w:color w:val="000000"/>
                <w:lang w:val="ro-RO"/>
              </w:rPr>
            </w:pPr>
            <w:r w:rsidRPr="00724F01">
              <w:rPr>
                <w:color w:val="000000"/>
                <w:lang w:val="ro-RO"/>
              </w:rPr>
              <w:t>MĂRGINENI</w:t>
            </w:r>
          </w:p>
        </w:tc>
        <w:tc>
          <w:tcPr>
            <w:tcW w:w="1134" w:type="dxa"/>
            <w:noWrap/>
            <w:hideMark/>
          </w:tcPr>
          <w:p w:rsidR="00724F01" w:rsidRPr="00724F01" w:rsidRDefault="00724F01" w:rsidP="00724F01">
            <w:pPr>
              <w:jc w:val="center"/>
              <w:cnfStyle w:val="000000100000" w:firstRow="0" w:lastRow="0" w:firstColumn="0" w:lastColumn="0" w:oddVBand="0" w:evenVBand="0" w:oddHBand="1" w:evenHBand="0" w:firstRowFirstColumn="0" w:firstRowLastColumn="0" w:lastRowFirstColumn="0" w:lastRowLastColumn="0"/>
              <w:rPr>
                <w:color w:val="000000"/>
                <w:lang w:val="ro-RO"/>
              </w:rPr>
            </w:pPr>
            <w:r w:rsidRPr="00724F01">
              <w:rPr>
                <w:color w:val="000000"/>
                <w:lang w:val="ro-RO"/>
              </w:rPr>
              <w:t>5</w:t>
            </w:r>
          </w:p>
        </w:tc>
        <w:tc>
          <w:tcPr>
            <w:tcW w:w="1134" w:type="dxa"/>
            <w:noWrap/>
            <w:hideMark/>
          </w:tcPr>
          <w:p w:rsidR="00724F01" w:rsidRPr="00724F01" w:rsidRDefault="00724F01" w:rsidP="00724F01">
            <w:pPr>
              <w:jc w:val="center"/>
              <w:cnfStyle w:val="000000100000" w:firstRow="0" w:lastRow="0" w:firstColumn="0" w:lastColumn="0" w:oddVBand="0" w:evenVBand="0" w:oddHBand="1" w:evenHBand="0" w:firstRowFirstColumn="0" w:firstRowLastColumn="0" w:lastRowFirstColumn="0" w:lastRowLastColumn="0"/>
              <w:rPr>
                <w:color w:val="000000"/>
                <w:lang w:val="ro-RO"/>
              </w:rPr>
            </w:pPr>
            <w:r w:rsidRPr="00724F01">
              <w:rPr>
                <w:color w:val="000000"/>
                <w:lang w:val="ro-RO"/>
              </w:rPr>
              <w:t>3</w:t>
            </w:r>
          </w:p>
        </w:tc>
        <w:tc>
          <w:tcPr>
            <w:tcW w:w="1134" w:type="dxa"/>
            <w:noWrap/>
            <w:hideMark/>
          </w:tcPr>
          <w:p w:rsidR="00724F01" w:rsidRPr="00724F01" w:rsidRDefault="00724F01" w:rsidP="00724F01">
            <w:pPr>
              <w:jc w:val="center"/>
              <w:cnfStyle w:val="000000100000" w:firstRow="0" w:lastRow="0" w:firstColumn="0" w:lastColumn="0" w:oddVBand="0" w:evenVBand="0" w:oddHBand="1" w:evenHBand="0" w:firstRowFirstColumn="0" w:firstRowLastColumn="0" w:lastRowFirstColumn="0" w:lastRowLastColumn="0"/>
              <w:rPr>
                <w:color w:val="000000"/>
                <w:lang w:val="ro-RO"/>
              </w:rPr>
            </w:pPr>
            <w:r w:rsidRPr="00724F01">
              <w:rPr>
                <w:color w:val="000000"/>
                <w:lang w:val="ro-RO"/>
              </w:rPr>
              <w:t>3</w:t>
            </w:r>
          </w:p>
        </w:tc>
        <w:tc>
          <w:tcPr>
            <w:tcW w:w="1134" w:type="dxa"/>
            <w:noWrap/>
            <w:hideMark/>
          </w:tcPr>
          <w:p w:rsidR="00724F01" w:rsidRPr="00724F01" w:rsidRDefault="00724F01" w:rsidP="00724F01">
            <w:pPr>
              <w:jc w:val="center"/>
              <w:cnfStyle w:val="000000100000" w:firstRow="0" w:lastRow="0" w:firstColumn="0" w:lastColumn="0" w:oddVBand="0" w:evenVBand="0" w:oddHBand="1" w:evenHBand="0" w:firstRowFirstColumn="0" w:firstRowLastColumn="0" w:lastRowFirstColumn="0" w:lastRowLastColumn="0"/>
              <w:rPr>
                <w:color w:val="000000"/>
                <w:lang w:val="ro-RO"/>
              </w:rPr>
            </w:pPr>
            <w:r w:rsidRPr="00724F01">
              <w:rPr>
                <w:color w:val="000000"/>
                <w:lang w:val="ro-RO"/>
              </w:rPr>
              <w:t>3</w:t>
            </w:r>
          </w:p>
        </w:tc>
        <w:tc>
          <w:tcPr>
            <w:tcW w:w="1134" w:type="dxa"/>
            <w:noWrap/>
            <w:hideMark/>
          </w:tcPr>
          <w:p w:rsidR="00724F01" w:rsidRPr="00724F01" w:rsidRDefault="00724F01" w:rsidP="00724F01">
            <w:pPr>
              <w:jc w:val="center"/>
              <w:cnfStyle w:val="000000100000" w:firstRow="0" w:lastRow="0" w:firstColumn="0" w:lastColumn="0" w:oddVBand="0" w:evenVBand="0" w:oddHBand="1" w:evenHBand="0" w:firstRowFirstColumn="0" w:firstRowLastColumn="0" w:lastRowFirstColumn="0" w:lastRowLastColumn="0"/>
              <w:rPr>
                <w:color w:val="000000"/>
                <w:lang w:val="ro-RO"/>
              </w:rPr>
            </w:pPr>
            <w:r w:rsidRPr="00724F01">
              <w:rPr>
                <w:color w:val="000000"/>
                <w:lang w:val="ro-RO"/>
              </w:rPr>
              <w:t>3</w:t>
            </w:r>
          </w:p>
        </w:tc>
        <w:tc>
          <w:tcPr>
            <w:tcW w:w="1134" w:type="dxa"/>
          </w:tcPr>
          <w:p w:rsidR="00724F01" w:rsidRPr="00724F01" w:rsidRDefault="00724F01" w:rsidP="00724F01">
            <w:pPr>
              <w:jc w:val="center"/>
              <w:cnfStyle w:val="000000100000" w:firstRow="0" w:lastRow="0" w:firstColumn="0" w:lastColumn="0" w:oddVBand="0" w:evenVBand="0" w:oddHBand="1" w:evenHBand="0" w:firstRowFirstColumn="0" w:firstRowLastColumn="0" w:lastRowFirstColumn="0" w:lastRowLastColumn="0"/>
              <w:rPr>
                <w:color w:val="000000"/>
                <w:lang w:val="ro-RO"/>
              </w:rPr>
            </w:pPr>
            <w:r w:rsidRPr="00724F01">
              <w:rPr>
                <w:color w:val="000000"/>
                <w:lang w:val="ro-RO"/>
              </w:rPr>
              <w:fldChar w:fldCharType="begin"/>
            </w:r>
            <w:r w:rsidRPr="00724F01">
              <w:rPr>
                <w:color w:val="000000"/>
                <w:lang w:val="ro-RO"/>
              </w:rPr>
              <w:instrText xml:space="preserve"> =SUM(LEFT) </w:instrText>
            </w:r>
            <w:r w:rsidRPr="00724F01">
              <w:rPr>
                <w:color w:val="000000"/>
                <w:lang w:val="ro-RO"/>
              </w:rPr>
              <w:fldChar w:fldCharType="separate"/>
            </w:r>
            <w:r w:rsidRPr="00724F01">
              <w:rPr>
                <w:noProof/>
                <w:color w:val="000000"/>
                <w:lang w:val="ro-RO"/>
              </w:rPr>
              <w:t>17</w:t>
            </w:r>
            <w:r w:rsidRPr="00724F01">
              <w:rPr>
                <w:color w:val="000000"/>
                <w:lang w:val="ro-RO"/>
              </w:rPr>
              <w:fldChar w:fldCharType="end"/>
            </w:r>
          </w:p>
        </w:tc>
      </w:tr>
      <w:tr w:rsidR="00724F01" w:rsidRPr="00724F01" w:rsidTr="00724F01">
        <w:trPr>
          <w:trHeight w:val="260"/>
        </w:trPr>
        <w:tc>
          <w:tcPr>
            <w:cnfStyle w:val="001000000000" w:firstRow="0" w:lastRow="0" w:firstColumn="1" w:lastColumn="0" w:oddVBand="0" w:evenVBand="0" w:oddHBand="0" w:evenHBand="0" w:firstRowFirstColumn="0" w:firstRowLastColumn="0" w:lastRowFirstColumn="0" w:lastRowLastColumn="0"/>
            <w:tcW w:w="3140" w:type="dxa"/>
            <w:hideMark/>
          </w:tcPr>
          <w:p w:rsidR="00724F01" w:rsidRPr="00724F01" w:rsidRDefault="00724F01" w:rsidP="00724F01">
            <w:pPr>
              <w:jc w:val="both"/>
              <w:rPr>
                <w:bCs w:val="0"/>
                <w:color w:val="000000"/>
                <w:lang w:val="ro-RO"/>
              </w:rPr>
            </w:pPr>
            <w:r w:rsidRPr="00724F01">
              <w:rPr>
                <w:color w:val="000000"/>
                <w:lang w:val="ro-RO"/>
              </w:rPr>
              <w:t>PIATRA ȘOIMULUI</w:t>
            </w:r>
          </w:p>
        </w:tc>
        <w:tc>
          <w:tcPr>
            <w:tcW w:w="1134" w:type="dxa"/>
            <w:noWrap/>
            <w:hideMark/>
          </w:tcPr>
          <w:p w:rsidR="00724F01" w:rsidRPr="00724F01" w:rsidRDefault="00724F01" w:rsidP="00724F01">
            <w:pPr>
              <w:jc w:val="center"/>
              <w:cnfStyle w:val="000000000000" w:firstRow="0" w:lastRow="0" w:firstColumn="0" w:lastColumn="0" w:oddVBand="0" w:evenVBand="0" w:oddHBand="0" w:evenHBand="0" w:firstRowFirstColumn="0" w:firstRowLastColumn="0" w:lastRowFirstColumn="0" w:lastRowLastColumn="0"/>
              <w:rPr>
                <w:color w:val="000000"/>
                <w:lang w:val="ro-RO"/>
              </w:rPr>
            </w:pPr>
            <w:r w:rsidRPr="00724F01">
              <w:rPr>
                <w:color w:val="000000"/>
                <w:lang w:val="ro-RO"/>
              </w:rPr>
              <w:t>6</w:t>
            </w:r>
          </w:p>
        </w:tc>
        <w:tc>
          <w:tcPr>
            <w:tcW w:w="1134" w:type="dxa"/>
            <w:noWrap/>
            <w:hideMark/>
          </w:tcPr>
          <w:p w:rsidR="00724F01" w:rsidRPr="00724F01" w:rsidRDefault="00724F01" w:rsidP="00724F01">
            <w:pPr>
              <w:jc w:val="center"/>
              <w:cnfStyle w:val="000000000000" w:firstRow="0" w:lastRow="0" w:firstColumn="0" w:lastColumn="0" w:oddVBand="0" w:evenVBand="0" w:oddHBand="0" w:evenHBand="0" w:firstRowFirstColumn="0" w:firstRowLastColumn="0" w:lastRowFirstColumn="0" w:lastRowLastColumn="0"/>
              <w:rPr>
                <w:color w:val="000000"/>
                <w:lang w:val="ro-RO"/>
              </w:rPr>
            </w:pPr>
            <w:r w:rsidRPr="00724F01">
              <w:rPr>
                <w:color w:val="000000"/>
                <w:lang w:val="ro-RO"/>
              </w:rPr>
              <w:t>6</w:t>
            </w:r>
          </w:p>
        </w:tc>
        <w:tc>
          <w:tcPr>
            <w:tcW w:w="1134" w:type="dxa"/>
            <w:noWrap/>
            <w:hideMark/>
          </w:tcPr>
          <w:p w:rsidR="00724F01" w:rsidRPr="00724F01" w:rsidRDefault="00724F01" w:rsidP="00724F01">
            <w:pPr>
              <w:jc w:val="center"/>
              <w:cnfStyle w:val="000000000000" w:firstRow="0" w:lastRow="0" w:firstColumn="0" w:lastColumn="0" w:oddVBand="0" w:evenVBand="0" w:oddHBand="0" w:evenHBand="0" w:firstRowFirstColumn="0" w:firstRowLastColumn="0" w:lastRowFirstColumn="0" w:lastRowLastColumn="0"/>
              <w:rPr>
                <w:color w:val="000000"/>
                <w:lang w:val="ro-RO"/>
              </w:rPr>
            </w:pPr>
            <w:r w:rsidRPr="00724F01">
              <w:rPr>
                <w:color w:val="000000"/>
                <w:lang w:val="ro-RO"/>
              </w:rPr>
              <w:t>5</w:t>
            </w:r>
          </w:p>
        </w:tc>
        <w:tc>
          <w:tcPr>
            <w:tcW w:w="1134" w:type="dxa"/>
            <w:noWrap/>
            <w:hideMark/>
          </w:tcPr>
          <w:p w:rsidR="00724F01" w:rsidRPr="00724F01" w:rsidRDefault="00724F01" w:rsidP="00724F01">
            <w:pPr>
              <w:jc w:val="center"/>
              <w:cnfStyle w:val="000000000000" w:firstRow="0" w:lastRow="0" w:firstColumn="0" w:lastColumn="0" w:oddVBand="0" w:evenVBand="0" w:oddHBand="0" w:evenHBand="0" w:firstRowFirstColumn="0" w:firstRowLastColumn="0" w:lastRowFirstColumn="0" w:lastRowLastColumn="0"/>
              <w:rPr>
                <w:color w:val="000000"/>
                <w:lang w:val="ro-RO"/>
              </w:rPr>
            </w:pPr>
            <w:r w:rsidRPr="00724F01">
              <w:rPr>
                <w:color w:val="000000"/>
                <w:lang w:val="ro-RO"/>
              </w:rPr>
              <w:t>3</w:t>
            </w:r>
          </w:p>
        </w:tc>
        <w:tc>
          <w:tcPr>
            <w:tcW w:w="1134" w:type="dxa"/>
            <w:noWrap/>
            <w:hideMark/>
          </w:tcPr>
          <w:p w:rsidR="00724F01" w:rsidRPr="00724F01" w:rsidRDefault="00724F01" w:rsidP="00724F01">
            <w:pPr>
              <w:jc w:val="center"/>
              <w:cnfStyle w:val="000000000000" w:firstRow="0" w:lastRow="0" w:firstColumn="0" w:lastColumn="0" w:oddVBand="0" w:evenVBand="0" w:oddHBand="0" w:evenHBand="0" w:firstRowFirstColumn="0" w:firstRowLastColumn="0" w:lastRowFirstColumn="0" w:lastRowLastColumn="0"/>
              <w:rPr>
                <w:color w:val="000000"/>
                <w:lang w:val="ro-RO"/>
              </w:rPr>
            </w:pPr>
            <w:r w:rsidRPr="00724F01">
              <w:rPr>
                <w:color w:val="000000"/>
                <w:lang w:val="ro-RO"/>
              </w:rPr>
              <w:t>5</w:t>
            </w:r>
          </w:p>
        </w:tc>
        <w:tc>
          <w:tcPr>
            <w:tcW w:w="1134" w:type="dxa"/>
          </w:tcPr>
          <w:p w:rsidR="00724F01" w:rsidRPr="00724F01" w:rsidRDefault="00724F01" w:rsidP="00724F01">
            <w:pPr>
              <w:jc w:val="center"/>
              <w:cnfStyle w:val="000000000000" w:firstRow="0" w:lastRow="0" w:firstColumn="0" w:lastColumn="0" w:oddVBand="0" w:evenVBand="0" w:oddHBand="0" w:evenHBand="0" w:firstRowFirstColumn="0" w:firstRowLastColumn="0" w:lastRowFirstColumn="0" w:lastRowLastColumn="0"/>
              <w:rPr>
                <w:color w:val="000000"/>
                <w:lang w:val="ro-RO"/>
              </w:rPr>
            </w:pPr>
            <w:r w:rsidRPr="00724F01">
              <w:rPr>
                <w:color w:val="000000"/>
                <w:lang w:val="ro-RO"/>
              </w:rPr>
              <w:fldChar w:fldCharType="begin"/>
            </w:r>
            <w:r w:rsidRPr="00724F01">
              <w:rPr>
                <w:color w:val="000000"/>
                <w:lang w:val="ro-RO"/>
              </w:rPr>
              <w:instrText xml:space="preserve"> =SUM(LEFT) </w:instrText>
            </w:r>
            <w:r w:rsidRPr="00724F01">
              <w:rPr>
                <w:color w:val="000000"/>
                <w:lang w:val="ro-RO"/>
              </w:rPr>
              <w:fldChar w:fldCharType="separate"/>
            </w:r>
            <w:r w:rsidRPr="00724F01">
              <w:rPr>
                <w:noProof/>
                <w:color w:val="000000"/>
                <w:lang w:val="ro-RO"/>
              </w:rPr>
              <w:t>25</w:t>
            </w:r>
            <w:r w:rsidRPr="00724F01">
              <w:rPr>
                <w:color w:val="000000"/>
                <w:lang w:val="ro-RO"/>
              </w:rPr>
              <w:fldChar w:fldCharType="end"/>
            </w:r>
          </w:p>
        </w:tc>
      </w:tr>
      <w:tr w:rsidR="00724F01" w:rsidRPr="00724F01" w:rsidTr="00724F0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140" w:type="dxa"/>
            <w:hideMark/>
          </w:tcPr>
          <w:p w:rsidR="00724F01" w:rsidRPr="00724F01" w:rsidRDefault="00724F01" w:rsidP="00724F01">
            <w:pPr>
              <w:jc w:val="both"/>
              <w:rPr>
                <w:bCs w:val="0"/>
                <w:color w:val="000000"/>
                <w:lang w:val="ro-RO"/>
              </w:rPr>
            </w:pPr>
            <w:r w:rsidRPr="00724F01">
              <w:rPr>
                <w:color w:val="000000"/>
                <w:lang w:val="ro-RO"/>
              </w:rPr>
              <w:t>PODOLENI</w:t>
            </w:r>
          </w:p>
        </w:tc>
        <w:tc>
          <w:tcPr>
            <w:tcW w:w="1134" w:type="dxa"/>
            <w:noWrap/>
            <w:hideMark/>
          </w:tcPr>
          <w:p w:rsidR="00724F01" w:rsidRPr="00724F01" w:rsidRDefault="00724F01" w:rsidP="00724F01">
            <w:pPr>
              <w:jc w:val="center"/>
              <w:cnfStyle w:val="000000100000" w:firstRow="0" w:lastRow="0" w:firstColumn="0" w:lastColumn="0" w:oddVBand="0" w:evenVBand="0" w:oddHBand="1" w:evenHBand="0" w:firstRowFirstColumn="0" w:firstRowLastColumn="0" w:lastRowFirstColumn="0" w:lastRowLastColumn="0"/>
              <w:rPr>
                <w:color w:val="000000"/>
                <w:lang w:val="ro-RO"/>
              </w:rPr>
            </w:pPr>
            <w:r w:rsidRPr="00724F01">
              <w:rPr>
                <w:color w:val="000000"/>
                <w:lang w:val="ro-RO"/>
              </w:rPr>
              <w:t>4</w:t>
            </w:r>
          </w:p>
        </w:tc>
        <w:tc>
          <w:tcPr>
            <w:tcW w:w="1134" w:type="dxa"/>
            <w:noWrap/>
            <w:hideMark/>
          </w:tcPr>
          <w:p w:rsidR="00724F01" w:rsidRPr="00724F01" w:rsidRDefault="00724F01" w:rsidP="00724F01">
            <w:pPr>
              <w:jc w:val="center"/>
              <w:cnfStyle w:val="000000100000" w:firstRow="0" w:lastRow="0" w:firstColumn="0" w:lastColumn="0" w:oddVBand="0" w:evenVBand="0" w:oddHBand="1" w:evenHBand="0" w:firstRowFirstColumn="0" w:firstRowLastColumn="0" w:lastRowFirstColumn="0" w:lastRowLastColumn="0"/>
              <w:rPr>
                <w:color w:val="000000"/>
                <w:lang w:val="ro-RO"/>
              </w:rPr>
            </w:pPr>
            <w:r w:rsidRPr="00724F01">
              <w:rPr>
                <w:color w:val="000000"/>
                <w:lang w:val="ro-RO"/>
              </w:rPr>
              <w:t>2</w:t>
            </w:r>
          </w:p>
        </w:tc>
        <w:tc>
          <w:tcPr>
            <w:tcW w:w="1134" w:type="dxa"/>
            <w:noWrap/>
            <w:hideMark/>
          </w:tcPr>
          <w:p w:rsidR="00724F01" w:rsidRPr="00724F01" w:rsidRDefault="00724F01" w:rsidP="00724F01">
            <w:pPr>
              <w:jc w:val="center"/>
              <w:cnfStyle w:val="000000100000" w:firstRow="0" w:lastRow="0" w:firstColumn="0" w:lastColumn="0" w:oddVBand="0" w:evenVBand="0" w:oddHBand="1" w:evenHBand="0" w:firstRowFirstColumn="0" w:firstRowLastColumn="0" w:lastRowFirstColumn="0" w:lastRowLastColumn="0"/>
              <w:rPr>
                <w:color w:val="000000"/>
                <w:lang w:val="ro-RO"/>
              </w:rPr>
            </w:pPr>
            <w:r w:rsidRPr="00724F01">
              <w:rPr>
                <w:color w:val="000000"/>
                <w:lang w:val="ro-RO"/>
              </w:rPr>
              <w:t>0</w:t>
            </w:r>
          </w:p>
        </w:tc>
        <w:tc>
          <w:tcPr>
            <w:tcW w:w="1134" w:type="dxa"/>
            <w:noWrap/>
            <w:hideMark/>
          </w:tcPr>
          <w:p w:rsidR="00724F01" w:rsidRPr="00724F01" w:rsidRDefault="00724F01" w:rsidP="00724F01">
            <w:pPr>
              <w:jc w:val="center"/>
              <w:cnfStyle w:val="000000100000" w:firstRow="0" w:lastRow="0" w:firstColumn="0" w:lastColumn="0" w:oddVBand="0" w:evenVBand="0" w:oddHBand="1" w:evenHBand="0" w:firstRowFirstColumn="0" w:firstRowLastColumn="0" w:lastRowFirstColumn="0" w:lastRowLastColumn="0"/>
              <w:rPr>
                <w:color w:val="000000"/>
                <w:lang w:val="ro-RO"/>
              </w:rPr>
            </w:pPr>
            <w:r w:rsidRPr="00724F01">
              <w:rPr>
                <w:color w:val="000000"/>
                <w:lang w:val="ro-RO"/>
              </w:rPr>
              <w:t>3</w:t>
            </w:r>
          </w:p>
        </w:tc>
        <w:tc>
          <w:tcPr>
            <w:tcW w:w="1134" w:type="dxa"/>
            <w:noWrap/>
            <w:hideMark/>
          </w:tcPr>
          <w:p w:rsidR="00724F01" w:rsidRPr="00724F01" w:rsidRDefault="00724F01" w:rsidP="00724F01">
            <w:pPr>
              <w:jc w:val="center"/>
              <w:cnfStyle w:val="000000100000" w:firstRow="0" w:lastRow="0" w:firstColumn="0" w:lastColumn="0" w:oddVBand="0" w:evenVBand="0" w:oddHBand="1" w:evenHBand="0" w:firstRowFirstColumn="0" w:firstRowLastColumn="0" w:lastRowFirstColumn="0" w:lastRowLastColumn="0"/>
              <w:rPr>
                <w:color w:val="000000"/>
                <w:lang w:val="ro-RO"/>
              </w:rPr>
            </w:pPr>
            <w:r w:rsidRPr="00724F01">
              <w:rPr>
                <w:color w:val="000000"/>
                <w:lang w:val="ro-RO"/>
              </w:rPr>
              <w:t>6</w:t>
            </w:r>
          </w:p>
        </w:tc>
        <w:tc>
          <w:tcPr>
            <w:tcW w:w="1134" w:type="dxa"/>
          </w:tcPr>
          <w:p w:rsidR="00724F01" w:rsidRPr="00724F01" w:rsidRDefault="00724F01" w:rsidP="00724F01">
            <w:pPr>
              <w:jc w:val="center"/>
              <w:cnfStyle w:val="000000100000" w:firstRow="0" w:lastRow="0" w:firstColumn="0" w:lastColumn="0" w:oddVBand="0" w:evenVBand="0" w:oddHBand="1" w:evenHBand="0" w:firstRowFirstColumn="0" w:firstRowLastColumn="0" w:lastRowFirstColumn="0" w:lastRowLastColumn="0"/>
              <w:rPr>
                <w:color w:val="000000"/>
                <w:lang w:val="ro-RO"/>
              </w:rPr>
            </w:pPr>
            <w:r w:rsidRPr="00724F01">
              <w:rPr>
                <w:color w:val="000000"/>
                <w:lang w:val="ro-RO"/>
              </w:rPr>
              <w:fldChar w:fldCharType="begin"/>
            </w:r>
            <w:r w:rsidRPr="00724F01">
              <w:rPr>
                <w:color w:val="000000"/>
                <w:lang w:val="ro-RO"/>
              </w:rPr>
              <w:instrText xml:space="preserve"> =SUM(LEFT) </w:instrText>
            </w:r>
            <w:r w:rsidRPr="00724F01">
              <w:rPr>
                <w:color w:val="000000"/>
                <w:lang w:val="ro-RO"/>
              </w:rPr>
              <w:fldChar w:fldCharType="separate"/>
            </w:r>
            <w:r w:rsidRPr="00724F01">
              <w:rPr>
                <w:noProof/>
                <w:color w:val="000000"/>
                <w:lang w:val="ro-RO"/>
              </w:rPr>
              <w:t>15</w:t>
            </w:r>
            <w:r w:rsidRPr="00724F01">
              <w:rPr>
                <w:color w:val="000000"/>
                <w:lang w:val="ro-RO"/>
              </w:rPr>
              <w:fldChar w:fldCharType="end"/>
            </w:r>
          </w:p>
        </w:tc>
      </w:tr>
      <w:tr w:rsidR="00724F01" w:rsidRPr="00724F01" w:rsidTr="00724F01">
        <w:trPr>
          <w:trHeight w:val="253"/>
        </w:trPr>
        <w:tc>
          <w:tcPr>
            <w:cnfStyle w:val="001000000000" w:firstRow="0" w:lastRow="0" w:firstColumn="1" w:lastColumn="0" w:oddVBand="0" w:evenVBand="0" w:oddHBand="0" w:evenHBand="0" w:firstRowFirstColumn="0" w:firstRowLastColumn="0" w:lastRowFirstColumn="0" w:lastRowLastColumn="0"/>
            <w:tcW w:w="3140" w:type="dxa"/>
            <w:hideMark/>
          </w:tcPr>
          <w:p w:rsidR="00724F01" w:rsidRPr="00724F01" w:rsidRDefault="00724F01" w:rsidP="00724F01">
            <w:pPr>
              <w:jc w:val="both"/>
              <w:rPr>
                <w:bCs w:val="0"/>
                <w:color w:val="000000"/>
                <w:lang w:val="ro-RO"/>
              </w:rPr>
            </w:pPr>
            <w:r w:rsidRPr="00724F01">
              <w:rPr>
                <w:color w:val="000000"/>
                <w:lang w:val="ro-RO"/>
              </w:rPr>
              <w:t>REDIU</w:t>
            </w:r>
          </w:p>
        </w:tc>
        <w:tc>
          <w:tcPr>
            <w:tcW w:w="1134" w:type="dxa"/>
            <w:noWrap/>
            <w:hideMark/>
          </w:tcPr>
          <w:p w:rsidR="00724F01" w:rsidRPr="00724F01" w:rsidRDefault="00724F01" w:rsidP="00724F01">
            <w:pPr>
              <w:jc w:val="center"/>
              <w:cnfStyle w:val="000000000000" w:firstRow="0" w:lastRow="0" w:firstColumn="0" w:lastColumn="0" w:oddVBand="0" w:evenVBand="0" w:oddHBand="0" w:evenHBand="0" w:firstRowFirstColumn="0" w:firstRowLastColumn="0" w:lastRowFirstColumn="0" w:lastRowLastColumn="0"/>
              <w:rPr>
                <w:color w:val="000000"/>
                <w:lang w:val="ro-RO"/>
              </w:rPr>
            </w:pPr>
            <w:r w:rsidRPr="00724F01">
              <w:rPr>
                <w:color w:val="000000"/>
                <w:lang w:val="ro-RO"/>
              </w:rPr>
              <w:t>2</w:t>
            </w:r>
          </w:p>
        </w:tc>
        <w:tc>
          <w:tcPr>
            <w:tcW w:w="1134" w:type="dxa"/>
            <w:noWrap/>
            <w:hideMark/>
          </w:tcPr>
          <w:p w:rsidR="00724F01" w:rsidRPr="00724F01" w:rsidRDefault="00724F01" w:rsidP="00724F01">
            <w:pPr>
              <w:jc w:val="center"/>
              <w:cnfStyle w:val="000000000000" w:firstRow="0" w:lastRow="0" w:firstColumn="0" w:lastColumn="0" w:oddVBand="0" w:evenVBand="0" w:oddHBand="0" w:evenHBand="0" w:firstRowFirstColumn="0" w:firstRowLastColumn="0" w:lastRowFirstColumn="0" w:lastRowLastColumn="0"/>
              <w:rPr>
                <w:color w:val="000000"/>
                <w:lang w:val="ro-RO"/>
              </w:rPr>
            </w:pPr>
            <w:r w:rsidRPr="00724F01">
              <w:rPr>
                <w:color w:val="000000"/>
                <w:lang w:val="ro-RO"/>
              </w:rPr>
              <w:t>6</w:t>
            </w:r>
          </w:p>
        </w:tc>
        <w:tc>
          <w:tcPr>
            <w:tcW w:w="1134" w:type="dxa"/>
            <w:noWrap/>
            <w:hideMark/>
          </w:tcPr>
          <w:p w:rsidR="00724F01" w:rsidRPr="00724F01" w:rsidRDefault="00724F01" w:rsidP="00724F01">
            <w:pPr>
              <w:jc w:val="center"/>
              <w:cnfStyle w:val="000000000000" w:firstRow="0" w:lastRow="0" w:firstColumn="0" w:lastColumn="0" w:oddVBand="0" w:evenVBand="0" w:oddHBand="0" w:evenHBand="0" w:firstRowFirstColumn="0" w:firstRowLastColumn="0" w:lastRowFirstColumn="0" w:lastRowLastColumn="0"/>
              <w:rPr>
                <w:color w:val="000000"/>
                <w:lang w:val="ro-RO"/>
              </w:rPr>
            </w:pPr>
            <w:r w:rsidRPr="00724F01">
              <w:rPr>
                <w:color w:val="000000"/>
                <w:lang w:val="ro-RO"/>
              </w:rPr>
              <w:t>6</w:t>
            </w:r>
          </w:p>
        </w:tc>
        <w:tc>
          <w:tcPr>
            <w:tcW w:w="1134" w:type="dxa"/>
            <w:noWrap/>
            <w:hideMark/>
          </w:tcPr>
          <w:p w:rsidR="00724F01" w:rsidRPr="00724F01" w:rsidRDefault="00724F01" w:rsidP="00724F01">
            <w:pPr>
              <w:jc w:val="center"/>
              <w:cnfStyle w:val="000000000000" w:firstRow="0" w:lastRow="0" w:firstColumn="0" w:lastColumn="0" w:oddVBand="0" w:evenVBand="0" w:oddHBand="0" w:evenHBand="0" w:firstRowFirstColumn="0" w:firstRowLastColumn="0" w:lastRowFirstColumn="0" w:lastRowLastColumn="0"/>
              <w:rPr>
                <w:color w:val="000000"/>
                <w:lang w:val="ro-RO"/>
              </w:rPr>
            </w:pPr>
            <w:r w:rsidRPr="00724F01">
              <w:rPr>
                <w:color w:val="000000"/>
                <w:lang w:val="ro-RO"/>
              </w:rPr>
              <w:t>4</w:t>
            </w:r>
          </w:p>
        </w:tc>
        <w:tc>
          <w:tcPr>
            <w:tcW w:w="1134" w:type="dxa"/>
            <w:noWrap/>
            <w:hideMark/>
          </w:tcPr>
          <w:p w:rsidR="00724F01" w:rsidRPr="00724F01" w:rsidRDefault="00724F01" w:rsidP="00724F01">
            <w:pPr>
              <w:jc w:val="center"/>
              <w:cnfStyle w:val="000000000000" w:firstRow="0" w:lastRow="0" w:firstColumn="0" w:lastColumn="0" w:oddVBand="0" w:evenVBand="0" w:oddHBand="0" w:evenHBand="0" w:firstRowFirstColumn="0" w:firstRowLastColumn="0" w:lastRowFirstColumn="0" w:lastRowLastColumn="0"/>
              <w:rPr>
                <w:color w:val="000000"/>
                <w:lang w:val="ro-RO"/>
              </w:rPr>
            </w:pPr>
            <w:r w:rsidRPr="00724F01">
              <w:rPr>
                <w:color w:val="000000"/>
                <w:lang w:val="ro-RO"/>
              </w:rPr>
              <w:t>4</w:t>
            </w:r>
          </w:p>
        </w:tc>
        <w:tc>
          <w:tcPr>
            <w:tcW w:w="1134" w:type="dxa"/>
          </w:tcPr>
          <w:p w:rsidR="00724F01" w:rsidRPr="00724F01" w:rsidRDefault="00724F01" w:rsidP="00724F01">
            <w:pPr>
              <w:jc w:val="center"/>
              <w:cnfStyle w:val="000000000000" w:firstRow="0" w:lastRow="0" w:firstColumn="0" w:lastColumn="0" w:oddVBand="0" w:evenVBand="0" w:oddHBand="0" w:evenHBand="0" w:firstRowFirstColumn="0" w:firstRowLastColumn="0" w:lastRowFirstColumn="0" w:lastRowLastColumn="0"/>
              <w:rPr>
                <w:color w:val="000000"/>
                <w:lang w:val="ro-RO"/>
              </w:rPr>
            </w:pPr>
            <w:r w:rsidRPr="00724F01">
              <w:rPr>
                <w:color w:val="000000"/>
                <w:lang w:val="ro-RO"/>
              </w:rPr>
              <w:fldChar w:fldCharType="begin"/>
            </w:r>
            <w:r w:rsidRPr="00724F01">
              <w:rPr>
                <w:color w:val="000000"/>
                <w:lang w:val="ro-RO"/>
              </w:rPr>
              <w:instrText xml:space="preserve"> =SUM(LEFT) </w:instrText>
            </w:r>
            <w:r w:rsidRPr="00724F01">
              <w:rPr>
                <w:color w:val="000000"/>
                <w:lang w:val="ro-RO"/>
              </w:rPr>
              <w:fldChar w:fldCharType="separate"/>
            </w:r>
            <w:r w:rsidRPr="00724F01">
              <w:rPr>
                <w:noProof/>
                <w:color w:val="000000"/>
                <w:lang w:val="ro-RO"/>
              </w:rPr>
              <w:t>22</w:t>
            </w:r>
            <w:r w:rsidRPr="00724F01">
              <w:rPr>
                <w:color w:val="000000"/>
                <w:lang w:val="ro-RO"/>
              </w:rPr>
              <w:fldChar w:fldCharType="end"/>
            </w:r>
          </w:p>
        </w:tc>
      </w:tr>
      <w:tr w:rsidR="00724F01" w:rsidRPr="00724F01" w:rsidTr="00724F01">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140" w:type="dxa"/>
            <w:hideMark/>
          </w:tcPr>
          <w:p w:rsidR="00724F01" w:rsidRPr="00724F01" w:rsidRDefault="00724F01" w:rsidP="00724F01">
            <w:pPr>
              <w:jc w:val="both"/>
              <w:rPr>
                <w:bCs w:val="0"/>
                <w:color w:val="000000"/>
                <w:lang w:val="ro-RO"/>
              </w:rPr>
            </w:pPr>
            <w:r w:rsidRPr="00724F01">
              <w:rPr>
                <w:color w:val="000000"/>
                <w:lang w:val="ro-RO"/>
              </w:rPr>
              <w:t>ORAȘ ROZNOV</w:t>
            </w:r>
          </w:p>
        </w:tc>
        <w:tc>
          <w:tcPr>
            <w:tcW w:w="1134" w:type="dxa"/>
            <w:noWrap/>
            <w:hideMark/>
          </w:tcPr>
          <w:p w:rsidR="00724F01" w:rsidRPr="00724F01" w:rsidRDefault="00724F01" w:rsidP="00724F01">
            <w:pPr>
              <w:jc w:val="center"/>
              <w:cnfStyle w:val="000000100000" w:firstRow="0" w:lastRow="0" w:firstColumn="0" w:lastColumn="0" w:oddVBand="0" w:evenVBand="0" w:oddHBand="1" w:evenHBand="0" w:firstRowFirstColumn="0" w:firstRowLastColumn="0" w:lastRowFirstColumn="0" w:lastRowLastColumn="0"/>
              <w:rPr>
                <w:color w:val="000000"/>
                <w:lang w:val="ro-RO"/>
              </w:rPr>
            </w:pPr>
            <w:r w:rsidRPr="00724F01">
              <w:rPr>
                <w:color w:val="000000"/>
                <w:lang w:val="ro-RO"/>
              </w:rPr>
              <w:t>8</w:t>
            </w:r>
          </w:p>
        </w:tc>
        <w:tc>
          <w:tcPr>
            <w:tcW w:w="1134" w:type="dxa"/>
            <w:noWrap/>
            <w:hideMark/>
          </w:tcPr>
          <w:p w:rsidR="00724F01" w:rsidRPr="00724F01" w:rsidRDefault="00724F01" w:rsidP="00724F01">
            <w:pPr>
              <w:jc w:val="center"/>
              <w:cnfStyle w:val="000000100000" w:firstRow="0" w:lastRow="0" w:firstColumn="0" w:lastColumn="0" w:oddVBand="0" w:evenVBand="0" w:oddHBand="1" w:evenHBand="0" w:firstRowFirstColumn="0" w:firstRowLastColumn="0" w:lastRowFirstColumn="0" w:lastRowLastColumn="0"/>
              <w:rPr>
                <w:color w:val="000000"/>
                <w:lang w:val="ro-RO"/>
              </w:rPr>
            </w:pPr>
            <w:r w:rsidRPr="00724F01">
              <w:rPr>
                <w:color w:val="000000"/>
                <w:lang w:val="ro-RO"/>
              </w:rPr>
              <w:t>14</w:t>
            </w:r>
          </w:p>
        </w:tc>
        <w:tc>
          <w:tcPr>
            <w:tcW w:w="1134" w:type="dxa"/>
            <w:noWrap/>
            <w:hideMark/>
          </w:tcPr>
          <w:p w:rsidR="00724F01" w:rsidRPr="00724F01" w:rsidRDefault="00724F01" w:rsidP="00724F01">
            <w:pPr>
              <w:jc w:val="center"/>
              <w:cnfStyle w:val="000000100000" w:firstRow="0" w:lastRow="0" w:firstColumn="0" w:lastColumn="0" w:oddVBand="0" w:evenVBand="0" w:oddHBand="1" w:evenHBand="0" w:firstRowFirstColumn="0" w:firstRowLastColumn="0" w:lastRowFirstColumn="0" w:lastRowLastColumn="0"/>
              <w:rPr>
                <w:color w:val="000000"/>
                <w:lang w:val="ro-RO"/>
              </w:rPr>
            </w:pPr>
            <w:r w:rsidRPr="00724F01">
              <w:rPr>
                <w:color w:val="000000"/>
                <w:lang w:val="ro-RO"/>
              </w:rPr>
              <w:t>6</w:t>
            </w:r>
          </w:p>
        </w:tc>
        <w:tc>
          <w:tcPr>
            <w:tcW w:w="1134" w:type="dxa"/>
            <w:noWrap/>
            <w:hideMark/>
          </w:tcPr>
          <w:p w:rsidR="00724F01" w:rsidRPr="00724F01" w:rsidRDefault="00724F01" w:rsidP="00724F01">
            <w:pPr>
              <w:jc w:val="center"/>
              <w:cnfStyle w:val="000000100000" w:firstRow="0" w:lastRow="0" w:firstColumn="0" w:lastColumn="0" w:oddVBand="0" w:evenVBand="0" w:oddHBand="1" w:evenHBand="0" w:firstRowFirstColumn="0" w:firstRowLastColumn="0" w:lastRowFirstColumn="0" w:lastRowLastColumn="0"/>
              <w:rPr>
                <w:color w:val="000000"/>
                <w:lang w:val="ro-RO"/>
              </w:rPr>
            </w:pPr>
            <w:r w:rsidRPr="00724F01">
              <w:rPr>
                <w:color w:val="000000"/>
                <w:lang w:val="ro-RO"/>
              </w:rPr>
              <w:t>8</w:t>
            </w:r>
          </w:p>
        </w:tc>
        <w:tc>
          <w:tcPr>
            <w:tcW w:w="1134" w:type="dxa"/>
            <w:noWrap/>
            <w:hideMark/>
          </w:tcPr>
          <w:p w:rsidR="00724F01" w:rsidRPr="00724F01" w:rsidRDefault="00724F01" w:rsidP="00724F01">
            <w:pPr>
              <w:jc w:val="center"/>
              <w:cnfStyle w:val="000000100000" w:firstRow="0" w:lastRow="0" w:firstColumn="0" w:lastColumn="0" w:oddVBand="0" w:evenVBand="0" w:oddHBand="1" w:evenHBand="0" w:firstRowFirstColumn="0" w:firstRowLastColumn="0" w:lastRowFirstColumn="0" w:lastRowLastColumn="0"/>
              <w:rPr>
                <w:color w:val="000000"/>
                <w:lang w:val="ro-RO"/>
              </w:rPr>
            </w:pPr>
            <w:r w:rsidRPr="00724F01">
              <w:rPr>
                <w:color w:val="000000"/>
                <w:lang w:val="ro-RO"/>
              </w:rPr>
              <w:t>7</w:t>
            </w:r>
          </w:p>
        </w:tc>
        <w:tc>
          <w:tcPr>
            <w:tcW w:w="1134" w:type="dxa"/>
          </w:tcPr>
          <w:p w:rsidR="00724F01" w:rsidRPr="00724F01" w:rsidRDefault="00724F01" w:rsidP="00724F01">
            <w:pPr>
              <w:jc w:val="center"/>
              <w:cnfStyle w:val="000000100000" w:firstRow="0" w:lastRow="0" w:firstColumn="0" w:lastColumn="0" w:oddVBand="0" w:evenVBand="0" w:oddHBand="1" w:evenHBand="0" w:firstRowFirstColumn="0" w:firstRowLastColumn="0" w:lastRowFirstColumn="0" w:lastRowLastColumn="0"/>
              <w:rPr>
                <w:color w:val="000000"/>
                <w:lang w:val="ro-RO"/>
              </w:rPr>
            </w:pPr>
            <w:r w:rsidRPr="00724F01">
              <w:rPr>
                <w:color w:val="000000"/>
                <w:lang w:val="ro-RO"/>
              </w:rPr>
              <w:fldChar w:fldCharType="begin"/>
            </w:r>
            <w:r w:rsidRPr="00724F01">
              <w:rPr>
                <w:color w:val="000000"/>
                <w:lang w:val="ro-RO"/>
              </w:rPr>
              <w:instrText xml:space="preserve"> =SUM(LEFT) </w:instrText>
            </w:r>
            <w:r w:rsidRPr="00724F01">
              <w:rPr>
                <w:color w:val="000000"/>
                <w:lang w:val="ro-RO"/>
              </w:rPr>
              <w:fldChar w:fldCharType="separate"/>
            </w:r>
            <w:r w:rsidRPr="00724F01">
              <w:rPr>
                <w:noProof/>
                <w:color w:val="000000"/>
                <w:lang w:val="ro-RO"/>
              </w:rPr>
              <w:t>43</w:t>
            </w:r>
            <w:r w:rsidRPr="00724F01">
              <w:rPr>
                <w:color w:val="000000"/>
                <w:lang w:val="ro-RO"/>
              </w:rPr>
              <w:fldChar w:fldCharType="end"/>
            </w:r>
          </w:p>
        </w:tc>
      </w:tr>
      <w:tr w:rsidR="00724F01" w:rsidRPr="00724F01" w:rsidTr="00724F01">
        <w:trPr>
          <w:trHeight w:val="261"/>
        </w:trPr>
        <w:tc>
          <w:tcPr>
            <w:cnfStyle w:val="001000000000" w:firstRow="0" w:lastRow="0" w:firstColumn="1" w:lastColumn="0" w:oddVBand="0" w:evenVBand="0" w:oddHBand="0" w:evenHBand="0" w:firstRowFirstColumn="0" w:firstRowLastColumn="0" w:lastRowFirstColumn="0" w:lastRowLastColumn="0"/>
            <w:tcW w:w="3140" w:type="dxa"/>
            <w:noWrap/>
            <w:hideMark/>
          </w:tcPr>
          <w:p w:rsidR="00724F01" w:rsidRPr="00724F01" w:rsidRDefault="00724F01" w:rsidP="00724F01">
            <w:pPr>
              <w:rPr>
                <w:bCs w:val="0"/>
                <w:color w:val="000000"/>
                <w:lang w:val="ro-RO"/>
              </w:rPr>
            </w:pPr>
            <w:r w:rsidRPr="00724F01">
              <w:rPr>
                <w:color w:val="000000"/>
                <w:lang w:val="ro-RO"/>
              </w:rPr>
              <w:t>SĂVINEȘTI</w:t>
            </w:r>
          </w:p>
        </w:tc>
        <w:tc>
          <w:tcPr>
            <w:tcW w:w="1134" w:type="dxa"/>
            <w:noWrap/>
            <w:hideMark/>
          </w:tcPr>
          <w:p w:rsidR="00724F01" w:rsidRPr="00724F01" w:rsidRDefault="00724F01" w:rsidP="00724F01">
            <w:pPr>
              <w:jc w:val="center"/>
              <w:cnfStyle w:val="000000000000" w:firstRow="0" w:lastRow="0" w:firstColumn="0" w:lastColumn="0" w:oddVBand="0" w:evenVBand="0" w:oddHBand="0" w:evenHBand="0" w:firstRowFirstColumn="0" w:firstRowLastColumn="0" w:lastRowFirstColumn="0" w:lastRowLastColumn="0"/>
              <w:rPr>
                <w:color w:val="000000"/>
                <w:lang w:val="ro-RO"/>
              </w:rPr>
            </w:pPr>
            <w:r w:rsidRPr="00724F01">
              <w:rPr>
                <w:color w:val="000000"/>
                <w:lang w:val="ro-RO"/>
              </w:rPr>
              <w:t>6</w:t>
            </w:r>
          </w:p>
        </w:tc>
        <w:tc>
          <w:tcPr>
            <w:tcW w:w="1134" w:type="dxa"/>
            <w:noWrap/>
            <w:hideMark/>
          </w:tcPr>
          <w:p w:rsidR="00724F01" w:rsidRPr="00724F01" w:rsidRDefault="00724F01" w:rsidP="00724F01">
            <w:pPr>
              <w:jc w:val="center"/>
              <w:cnfStyle w:val="000000000000" w:firstRow="0" w:lastRow="0" w:firstColumn="0" w:lastColumn="0" w:oddVBand="0" w:evenVBand="0" w:oddHBand="0" w:evenHBand="0" w:firstRowFirstColumn="0" w:firstRowLastColumn="0" w:lastRowFirstColumn="0" w:lastRowLastColumn="0"/>
              <w:rPr>
                <w:color w:val="000000"/>
                <w:lang w:val="ro-RO"/>
              </w:rPr>
            </w:pPr>
            <w:r w:rsidRPr="00724F01">
              <w:rPr>
                <w:color w:val="000000"/>
                <w:lang w:val="ro-RO"/>
              </w:rPr>
              <w:t>4</w:t>
            </w:r>
          </w:p>
        </w:tc>
        <w:tc>
          <w:tcPr>
            <w:tcW w:w="1134" w:type="dxa"/>
            <w:noWrap/>
            <w:hideMark/>
          </w:tcPr>
          <w:p w:rsidR="00724F01" w:rsidRPr="00724F01" w:rsidRDefault="00724F01" w:rsidP="00724F01">
            <w:pPr>
              <w:jc w:val="center"/>
              <w:cnfStyle w:val="000000000000" w:firstRow="0" w:lastRow="0" w:firstColumn="0" w:lastColumn="0" w:oddVBand="0" w:evenVBand="0" w:oddHBand="0" w:evenHBand="0" w:firstRowFirstColumn="0" w:firstRowLastColumn="0" w:lastRowFirstColumn="0" w:lastRowLastColumn="0"/>
              <w:rPr>
                <w:color w:val="000000"/>
                <w:lang w:val="ro-RO"/>
              </w:rPr>
            </w:pPr>
            <w:r w:rsidRPr="00724F01">
              <w:rPr>
                <w:color w:val="000000"/>
                <w:lang w:val="ro-RO"/>
              </w:rPr>
              <w:t>7</w:t>
            </w:r>
          </w:p>
        </w:tc>
        <w:tc>
          <w:tcPr>
            <w:tcW w:w="1134" w:type="dxa"/>
            <w:noWrap/>
            <w:hideMark/>
          </w:tcPr>
          <w:p w:rsidR="00724F01" w:rsidRPr="00724F01" w:rsidRDefault="00724F01" w:rsidP="00724F01">
            <w:pPr>
              <w:jc w:val="center"/>
              <w:cnfStyle w:val="000000000000" w:firstRow="0" w:lastRow="0" w:firstColumn="0" w:lastColumn="0" w:oddVBand="0" w:evenVBand="0" w:oddHBand="0" w:evenHBand="0" w:firstRowFirstColumn="0" w:firstRowLastColumn="0" w:lastRowFirstColumn="0" w:lastRowLastColumn="0"/>
              <w:rPr>
                <w:color w:val="000000"/>
                <w:lang w:val="ro-RO"/>
              </w:rPr>
            </w:pPr>
            <w:r w:rsidRPr="00724F01">
              <w:rPr>
                <w:color w:val="000000"/>
                <w:lang w:val="ro-RO"/>
              </w:rPr>
              <w:t>3</w:t>
            </w:r>
          </w:p>
        </w:tc>
        <w:tc>
          <w:tcPr>
            <w:tcW w:w="1134" w:type="dxa"/>
            <w:noWrap/>
            <w:hideMark/>
          </w:tcPr>
          <w:p w:rsidR="00724F01" w:rsidRPr="00724F01" w:rsidRDefault="00724F01" w:rsidP="00724F01">
            <w:pPr>
              <w:jc w:val="center"/>
              <w:cnfStyle w:val="000000000000" w:firstRow="0" w:lastRow="0" w:firstColumn="0" w:lastColumn="0" w:oddVBand="0" w:evenVBand="0" w:oddHBand="0" w:evenHBand="0" w:firstRowFirstColumn="0" w:firstRowLastColumn="0" w:lastRowFirstColumn="0" w:lastRowLastColumn="0"/>
              <w:rPr>
                <w:color w:val="000000"/>
                <w:lang w:val="ro-RO"/>
              </w:rPr>
            </w:pPr>
            <w:r w:rsidRPr="00724F01">
              <w:rPr>
                <w:color w:val="000000"/>
                <w:lang w:val="ro-RO"/>
              </w:rPr>
              <w:t>5</w:t>
            </w:r>
          </w:p>
        </w:tc>
        <w:tc>
          <w:tcPr>
            <w:tcW w:w="1134" w:type="dxa"/>
          </w:tcPr>
          <w:p w:rsidR="00724F01" w:rsidRPr="00724F01" w:rsidRDefault="00724F01" w:rsidP="00724F01">
            <w:pPr>
              <w:jc w:val="center"/>
              <w:cnfStyle w:val="000000000000" w:firstRow="0" w:lastRow="0" w:firstColumn="0" w:lastColumn="0" w:oddVBand="0" w:evenVBand="0" w:oddHBand="0" w:evenHBand="0" w:firstRowFirstColumn="0" w:firstRowLastColumn="0" w:lastRowFirstColumn="0" w:lastRowLastColumn="0"/>
              <w:rPr>
                <w:color w:val="000000"/>
                <w:lang w:val="ro-RO"/>
              </w:rPr>
            </w:pPr>
            <w:r w:rsidRPr="00724F01">
              <w:rPr>
                <w:color w:val="000000"/>
                <w:lang w:val="ro-RO"/>
              </w:rPr>
              <w:fldChar w:fldCharType="begin"/>
            </w:r>
            <w:r w:rsidRPr="00724F01">
              <w:rPr>
                <w:color w:val="000000"/>
                <w:lang w:val="ro-RO"/>
              </w:rPr>
              <w:instrText xml:space="preserve"> =SUM(LEFT) </w:instrText>
            </w:r>
            <w:r w:rsidRPr="00724F01">
              <w:rPr>
                <w:color w:val="000000"/>
                <w:lang w:val="ro-RO"/>
              </w:rPr>
              <w:fldChar w:fldCharType="separate"/>
            </w:r>
            <w:r w:rsidRPr="00724F01">
              <w:rPr>
                <w:noProof/>
                <w:color w:val="000000"/>
                <w:lang w:val="ro-RO"/>
              </w:rPr>
              <w:t>25</w:t>
            </w:r>
            <w:r w:rsidRPr="00724F01">
              <w:rPr>
                <w:color w:val="000000"/>
                <w:lang w:val="ro-RO"/>
              </w:rPr>
              <w:fldChar w:fldCharType="end"/>
            </w:r>
          </w:p>
        </w:tc>
      </w:tr>
      <w:tr w:rsidR="00724F01" w:rsidRPr="00724F01" w:rsidTr="00724F01">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140" w:type="dxa"/>
            <w:hideMark/>
          </w:tcPr>
          <w:p w:rsidR="00724F01" w:rsidRPr="00724F01" w:rsidRDefault="00724F01" w:rsidP="00724F01">
            <w:pPr>
              <w:jc w:val="both"/>
              <w:rPr>
                <w:bCs w:val="0"/>
                <w:color w:val="000000"/>
                <w:lang w:val="ro-RO"/>
              </w:rPr>
            </w:pPr>
            <w:r w:rsidRPr="00724F01">
              <w:rPr>
                <w:color w:val="000000"/>
                <w:lang w:val="ro-RO"/>
              </w:rPr>
              <w:t>TAZLĂU</w:t>
            </w:r>
          </w:p>
        </w:tc>
        <w:tc>
          <w:tcPr>
            <w:tcW w:w="1134" w:type="dxa"/>
            <w:noWrap/>
            <w:hideMark/>
          </w:tcPr>
          <w:p w:rsidR="00724F01" w:rsidRPr="00724F01" w:rsidRDefault="00724F01" w:rsidP="00724F01">
            <w:pPr>
              <w:jc w:val="center"/>
              <w:cnfStyle w:val="000000100000" w:firstRow="0" w:lastRow="0" w:firstColumn="0" w:lastColumn="0" w:oddVBand="0" w:evenVBand="0" w:oddHBand="1" w:evenHBand="0" w:firstRowFirstColumn="0" w:firstRowLastColumn="0" w:lastRowFirstColumn="0" w:lastRowLastColumn="0"/>
              <w:rPr>
                <w:color w:val="000000"/>
                <w:lang w:val="ro-RO"/>
              </w:rPr>
            </w:pPr>
            <w:r w:rsidRPr="00724F01">
              <w:rPr>
                <w:color w:val="000000"/>
                <w:lang w:val="ro-RO"/>
              </w:rPr>
              <w:t>9</w:t>
            </w:r>
          </w:p>
        </w:tc>
        <w:tc>
          <w:tcPr>
            <w:tcW w:w="1134" w:type="dxa"/>
            <w:noWrap/>
            <w:hideMark/>
          </w:tcPr>
          <w:p w:rsidR="00724F01" w:rsidRPr="00724F01" w:rsidRDefault="00724F01" w:rsidP="00724F01">
            <w:pPr>
              <w:jc w:val="center"/>
              <w:cnfStyle w:val="000000100000" w:firstRow="0" w:lastRow="0" w:firstColumn="0" w:lastColumn="0" w:oddVBand="0" w:evenVBand="0" w:oddHBand="1" w:evenHBand="0" w:firstRowFirstColumn="0" w:firstRowLastColumn="0" w:lastRowFirstColumn="0" w:lastRowLastColumn="0"/>
              <w:rPr>
                <w:color w:val="000000"/>
                <w:lang w:val="ro-RO"/>
              </w:rPr>
            </w:pPr>
            <w:r w:rsidRPr="00724F01">
              <w:rPr>
                <w:color w:val="000000"/>
                <w:lang w:val="ro-RO"/>
              </w:rPr>
              <w:t>1</w:t>
            </w:r>
          </w:p>
        </w:tc>
        <w:tc>
          <w:tcPr>
            <w:tcW w:w="1134" w:type="dxa"/>
            <w:noWrap/>
            <w:hideMark/>
          </w:tcPr>
          <w:p w:rsidR="00724F01" w:rsidRPr="00724F01" w:rsidRDefault="00724F01" w:rsidP="00724F01">
            <w:pPr>
              <w:jc w:val="center"/>
              <w:cnfStyle w:val="000000100000" w:firstRow="0" w:lastRow="0" w:firstColumn="0" w:lastColumn="0" w:oddVBand="0" w:evenVBand="0" w:oddHBand="1" w:evenHBand="0" w:firstRowFirstColumn="0" w:firstRowLastColumn="0" w:lastRowFirstColumn="0" w:lastRowLastColumn="0"/>
              <w:rPr>
                <w:color w:val="000000"/>
                <w:lang w:val="ro-RO"/>
              </w:rPr>
            </w:pPr>
            <w:r w:rsidRPr="00724F01">
              <w:rPr>
                <w:color w:val="000000"/>
                <w:lang w:val="ro-RO"/>
              </w:rPr>
              <w:t>2</w:t>
            </w:r>
          </w:p>
        </w:tc>
        <w:tc>
          <w:tcPr>
            <w:tcW w:w="1134" w:type="dxa"/>
            <w:noWrap/>
            <w:hideMark/>
          </w:tcPr>
          <w:p w:rsidR="00724F01" w:rsidRPr="00724F01" w:rsidRDefault="00724F01" w:rsidP="00724F01">
            <w:pPr>
              <w:jc w:val="center"/>
              <w:cnfStyle w:val="000000100000" w:firstRow="0" w:lastRow="0" w:firstColumn="0" w:lastColumn="0" w:oddVBand="0" w:evenVBand="0" w:oddHBand="1" w:evenHBand="0" w:firstRowFirstColumn="0" w:firstRowLastColumn="0" w:lastRowFirstColumn="0" w:lastRowLastColumn="0"/>
              <w:rPr>
                <w:color w:val="000000"/>
                <w:lang w:val="ro-RO"/>
              </w:rPr>
            </w:pPr>
            <w:r w:rsidRPr="00724F01">
              <w:rPr>
                <w:color w:val="000000"/>
                <w:lang w:val="ro-RO"/>
              </w:rPr>
              <w:t>3</w:t>
            </w:r>
          </w:p>
        </w:tc>
        <w:tc>
          <w:tcPr>
            <w:tcW w:w="1134" w:type="dxa"/>
            <w:noWrap/>
            <w:hideMark/>
          </w:tcPr>
          <w:p w:rsidR="00724F01" w:rsidRPr="00724F01" w:rsidRDefault="00724F01" w:rsidP="00724F01">
            <w:pPr>
              <w:jc w:val="center"/>
              <w:cnfStyle w:val="000000100000" w:firstRow="0" w:lastRow="0" w:firstColumn="0" w:lastColumn="0" w:oddVBand="0" w:evenVBand="0" w:oddHBand="1" w:evenHBand="0" w:firstRowFirstColumn="0" w:firstRowLastColumn="0" w:lastRowFirstColumn="0" w:lastRowLastColumn="0"/>
              <w:rPr>
                <w:color w:val="000000"/>
                <w:lang w:val="ro-RO"/>
              </w:rPr>
            </w:pPr>
            <w:r w:rsidRPr="00724F01">
              <w:rPr>
                <w:color w:val="000000"/>
                <w:lang w:val="ro-RO"/>
              </w:rPr>
              <w:t>4</w:t>
            </w:r>
          </w:p>
        </w:tc>
        <w:tc>
          <w:tcPr>
            <w:tcW w:w="1134" w:type="dxa"/>
          </w:tcPr>
          <w:p w:rsidR="00724F01" w:rsidRPr="00724F01" w:rsidRDefault="00724F01" w:rsidP="00724F01">
            <w:pPr>
              <w:jc w:val="center"/>
              <w:cnfStyle w:val="000000100000" w:firstRow="0" w:lastRow="0" w:firstColumn="0" w:lastColumn="0" w:oddVBand="0" w:evenVBand="0" w:oddHBand="1" w:evenHBand="0" w:firstRowFirstColumn="0" w:firstRowLastColumn="0" w:lastRowFirstColumn="0" w:lastRowLastColumn="0"/>
              <w:rPr>
                <w:color w:val="000000"/>
                <w:lang w:val="ro-RO"/>
              </w:rPr>
            </w:pPr>
            <w:r w:rsidRPr="00724F01">
              <w:rPr>
                <w:color w:val="000000"/>
                <w:lang w:val="ro-RO"/>
              </w:rPr>
              <w:fldChar w:fldCharType="begin"/>
            </w:r>
            <w:r w:rsidRPr="00724F01">
              <w:rPr>
                <w:color w:val="000000"/>
                <w:lang w:val="ro-RO"/>
              </w:rPr>
              <w:instrText xml:space="preserve"> =SUM(LEFT) </w:instrText>
            </w:r>
            <w:r w:rsidRPr="00724F01">
              <w:rPr>
                <w:color w:val="000000"/>
                <w:lang w:val="ro-RO"/>
              </w:rPr>
              <w:fldChar w:fldCharType="separate"/>
            </w:r>
            <w:r w:rsidRPr="00724F01">
              <w:rPr>
                <w:noProof/>
                <w:color w:val="000000"/>
                <w:lang w:val="ro-RO"/>
              </w:rPr>
              <w:t>19</w:t>
            </w:r>
            <w:r w:rsidRPr="00724F01">
              <w:rPr>
                <w:color w:val="000000"/>
                <w:lang w:val="ro-RO"/>
              </w:rPr>
              <w:fldChar w:fldCharType="end"/>
            </w:r>
          </w:p>
        </w:tc>
      </w:tr>
      <w:tr w:rsidR="00724F01" w:rsidRPr="00724F01" w:rsidTr="00724F01">
        <w:trPr>
          <w:trHeight w:val="241"/>
        </w:trPr>
        <w:tc>
          <w:tcPr>
            <w:cnfStyle w:val="001000000000" w:firstRow="0" w:lastRow="0" w:firstColumn="1" w:lastColumn="0" w:oddVBand="0" w:evenVBand="0" w:oddHBand="0" w:evenHBand="0" w:firstRowFirstColumn="0" w:firstRowLastColumn="0" w:lastRowFirstColumn="0" w:lastRowLastColumn="0"/>
            <w:tcW w:w="3140" w:type="dxa"/>
            <w:hideMark/>
          </w:tcPr>
          <w:p w:rsidR="00724F01" w:rsidRPr="00724F01" w:rsidRDefault="00724F01" w:rsidP="00724F01">
            <w:pPr>
              <w:jc w:val="both"/>
              <w:rPr>
                <w:bCs w:val="0"/>
                <w:color w:val="000000"/>
                <w:lang w:val="ro-RO"/>
              </w:rPr>
            </w:pPr>
            <w:r w:rsidRPr="00724F01">
              <w:rPr>
                <w:color w:val="000000"/>
                <w:lang w:val="ro-RO"/>
              </w:rPr>
              <w:t>ZĂNEȘTI</w:t>
            </w:r>
          </w:p>
        </w:tc>
        <w:tc>
          <w:tcPr>
            <w:tcW w:w="1134" w:type="dxa"/>
            <w:noWrap/>
            <w:hideMark/>
          </w:tcPr>
          <w:p w:rsidR="00724F01" w:rsidRPr="00724F01" w:rsidRDefault="00724F01" w:rsidP="00724F01">
            <w:pPr>
              <w:jc w:val="center"/>
              <w:cnfStyle w:val="000000000000" w:firstRow="0" w:lastRow="0" w:firstColumn="0" w:lastColumn="0" w:oddVBand="0" w:evenVBand="0" w:oddHBand="0" w:evenHBand="0" w:firstRowFirstColumn="0" w:firstRowLastColumn="0" w:lastRowFirstColumn="0" w:lastRowLastColumn="0"/>
              <w:rPr>
                <w:color w:val="000000"/>
                <w:lang w:val="ro-RO"/>
              </w:rPr>
            </w:pPr>
            <w:r w:rsidRPr="00724F01">
              <w:rPr>
                <w:color w:val="000000"/>
                <w:lang w:val="ro-RO"/>
              </w:rPr>
              <w:t>8</w:t>
            </w:r>
          </w:p>
        </w:tc>
        <w:tc>
          <w:tcPr>
            <w:tcW w:w="1134" w:type="dxa"/>
            <w:noWrap/>
            <w:hideMark/>
          </w:tcPr>
          <w:p w:rsidR="00724F01" w:rsidRPr="00724F01" w:rsidRDefault="00724F01" w:rsidP="00724F01">
            <w:pPr>
              <w:jc w:val="center"/>
              <w:cnfStyle w:val="000000000000" w:firstRow="0" w:lastRow="0" w:firstColumn="0" w:lastColumn="0" w:oddVBand="0" w:evenVBand="0" w:oddHBand="0" w:evenHBand="0" w:firstRowFirstColumn="0" w:firstRowLastColumn="0" w:lastRowFirstColumn="0" w:lastRowLastColumn="0"/>
              <w:rPr>
                <w:color w:val="000000"/>
                <w:lang w:val="ro-RO"/>
              </w:rPr>
            </w:pPr>
            <w:r w:rsidRPr="00724F01">
              <w:rPr>
                <w:color w:val="000000"/>
                <w:lang w:val="ro-RO"/>
              </w:rPr>
              <w:t>7</w:t>
            </w:r>
          </w:p>
        </w:tc>
        <w:tc>
          <w:tcPr>
            <w:tcW w:w="1134" w:type="dxa"/>
            <w:noWrap/>
            <w:hideMark/>
          </w:tcPr>
          <w:p w:rsidR="00724F01" w:rsidRPr="00724F01" w:rsidRDefault="00724F01" w:rsidP="00724F01">
            <w:pPr>
              <w:jc w:val="center"/>
              <w:cnfStyle w:val="000000000000" w:firstRow="0" w:lastRow="0" w:firstColumn="0" w:lastColumn="0" w:oddVBand="0" w:evenVBand="0" w:oddHBand="0" w:evenHBand="0" w:firstRowFirstColumn="0" w:firstRowLastColumn="0" w:lastRowFirstColumn="0" w:lastRowLastColumn="0"/>
              <w:rPr>
                <w:color w:val="000000"/>
                <w:lang w:val="ro-RO"/>
              </w:rPr>
            </w:pPr>
            <w:r w:rsidRPr="00724F01">
              <w:rPr>
                <w:color w:val="000000"/>
                <w:lang w:val="ro-RO"/>
              </w:rPr>
              <w:t>3</w:t>
            </w:r>
          </w:p>
        </w:tc>
        <w:tc>
          <w:tcPr>
            <w:tcW w:w="1134" w:type="dxa"/>
            <w:noWrap/>
            <w:hideMark/>
          </w:tcPr>
          <w:p w:rsidR="00724F01" w:rsidRPr="00724F01" w:rsidRDefault="00724F01" w:rsidP="00724F01">
            <w:pPr>
              <w:jc w:val="center"/>
              <w:cnfStyle w:val="000000000000" w:firstRow="0" w:lastRow="0" w:firstColumn="0" w:lastColumn="0" w:oddVBand="0" w:evenVBand="0" w:oddHBand="0" w:evenHBand="0" w:firstRowFirstColumn="0" w:firstRowLastColumn="0" w:lastRowFirstColumn="0" w:lastRowLastColumn="0"/>
              <w:rPr>
                <w:color w:val="000000"/>
                <w:lang w:val="ro-RO"/>
              </w:rPr>
            </w:pPr>
            <w:r w:rsidRPr="00724F01">
              <w:rPr>
                <w:color w:val="000000"/>
                <w:lang w:val="ro-RO"/>
              </w:rPr>
              <w:t>6</w:t>
            </w:r>
          </w:p>
        </w:tc>
        <w:tc>
          <w:tcPr>
            <w:tcW w:w="1134" w:type="dxa"/>
            <w:noWrap/>
            <w:hideMark/>
          </w:tcPr>
          <w:p w:rsidR="00724F01" w:rsidRPr="00724F01" w:rsidRDefault="00724F01" w:rsidP="00724F01">
            <w:pPr>
              <w:jc w:val="center"/>
              <w:cnfStyle w:val="000000000000" w:firstRow="0" w:lastRow="0" w:firstColumn="0" w:lastColumn="0" w:oddVBand="0" w:evenVBand="0" w:oddHBand="0" w:evenHBand="0" w:firstRowFirstColumn="0" w:firstRowLastColumn="0" w:lastRowFirstColumn="0" w:lastRowLastColumn="0"/>
              <w:rPr>
                <w:color w:val="000000"/>
                <w:lang w:val="ro-RO"/>
              </w:rPr>
            </w:pPr>
            <w:r w:rsidRPr="00724F01">
              <w:rPr>
                <w:color w:val="000000"/>
                <w:lang w:val="ro-RO"/>
              </w:rPr>
              <w:t>1</w:t>
            </w:r>
          </w:p>
        </w:tc>
        <w:tc>
          <w:tcPr>
            <w:tcW w:w="1134" w:type="dxa"/>
          </w:tcPr>
          <w:p w:rsidR="00724F01" w:rsidRPr="00724F01" w:rsidRDefault="00724F01" w:rsidP="00724F01">
            <w:pPr>
              <w:jc w:val="center"/>
              <w:cnfStyle w:val="000000000000" w:firstRow="0" w:lastRow="0" w:firstColumn="0" w:lastColumn="0" w:oddVBand="0" w:evenVBand="0" w:oddHBand="0" w:evenHBand="0" w:firstRowFirstColumn="0" w:firstRowLastColumn="0" w:lastRowFirstColumn="0" w:lastRowLastColumn="0"/>
              <w:rPr>
                <w:color w:val="000000"/>
                <w:lang w:val="ro-RO"/>
              </w:rPr>
            </w:pPr>
            <w:r w:rsidRPr="00724F01">
              <w:rPr>
                <w:color w:val="000000"/>
                <w:lang w:val="ro-RO"/>
              </w:rPr>
              <w:fldChar w:fldCharType="begin"/>
            </w:r>
            <w:r w:rsidRPr="00724F01">
              <w:rPr>
                <w:color w:val="000000"/>
                <w:lang w:val="ro-RO"/>
              </w:rPr>
              <w:instrText xml:space="preserve"> =SUM(LEFT) </w:instrText>
            </w:r>
            <w:r w:rsidRPr="00724F01">
              <w:rPr>
                <w:color w:val="000000"/>
                <w:lang w:val="ro-RO"/>
              </w:rPr>
              <w:fldChar w:fldCharType="separate"/>
            </w:r>
            <w:r w:rsidRPr="00724F01">
              <w:rPr>
                <w:noProof/>
                <w:color w:val="000000"/>
                <w:lang w:val="ro-RO"/>
              </w:rPr>
              <w:t>25</w:t>
            </w:r>
            <w:r w:rsidRPr="00724F01">
              <w:rPr>
                <w:color w:val="000000"/>
                <w:lang w:val="ro-RO"/>
              </w:rPr>
              <w:fldChar w:fldCharType="end"/>
            </w:r>
          </w:p>
        </w:tc>
      </w:tr>
      <w:tr w:rsidR="00724F01" w:rsidRPr="00724F01" w:rsidTr="00724F01">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40" w:type="dxa"/>
          </w:tcPr>
          <w:p w:rsidR="00724F01" w:rsidRPr="00724F01" w:rsidRDefault="00724F01" w:rsidP="00724F01">
            <w:pPr>
              <w:spacing w:before="120" w:after="120"/>
              <w:jc w:val="center"/>
              <w:rPr>
                <w:b w:val="0"/>
                <w:bCs w:val="0"/>
                <w:lang w:val="ro-RO"/>
              </w:rPr>
            </w:pPr>
            <w:r w:rsidRPr="00724F01">
              <w:rPr>
                <w:lang w:val="ro-RO"/>
              </w:rPr>
              <w:t>TOTAL INCENDII</w:t>
            </w:r>
          </w:p>
        </w:tc>
        <w:tc>
          <w:tcPr>
            <w:tcW w:w="1134" w:type="dxa"/>
            <w:noWrap/>
          </w:tcPr>
          <w:p w:rsidR="00724F01" w:rsidRPr="00724F01" w:rsidRDefault="00724F01" w:rsidP="00724F01">
            <w:pPr>
              <w:spacing w:before="120" w:after="120"/>
              <w:jc w:val="center"/>
              <w:cnfStyle w:val="000000100000" w:firstRow="0" w:lastRow="0" w:firstColumn="0" w:lastColumn="0" w:oddVBand="0" w:evenVBand="0" w:oddHBand="1" w:evenHBand="0" w:firstRowFirstColumn="0" w:firstRowLastColumn="0" w:lastRowFirstColumn="0" w:lastRowLastColumn="0"/>
              <w:rPr>
                <w:b/>
                <w:lang w:val="ro-RO"/>
              </w:rPr>
            </w:pPr>
            <w:r w:rsidRPr="00724F01">
              <w:rPr>
                <w:b/>
                <w:lang w:val="ro-RO"/>
              </w:rPr>
              <w:t>66</w:t>
            </w:r>
          </w:p>
        </w:tc>
        <w:tc>
          <w:tcPr>
            <w:tcW w:w="1134" w:type="dxa"/>
            <w:noWrap/>
          </w:tcPr>
          <w:p w:rsidR="00724F01" w:rsidRPr="00724F01" w:rsidRDefault="00724F01" w:rsidP="00724F01">
            <w:pPr>
              <w:spacing w:before="120" w:after="120"/>
              <w:jc w:val="center"/>
              <w:cnfStyle w:val="000000100000" w:firstRow="0" w:lastRow="0" w:firstColumn="0" w:lastColumn="0" w:oddVBand="0" w:evenVBand="0" w:oddHBand="1" w:evenHBand="0" w:firstRowFirstColumn="0" w:firstRowLastColumn="0" w:lastRowFirstColumn="0" w:lastRowLastColumn="0"/>
              <w:rPr>
                <w:b/>
                <w:lang w:val="ro-RO"/>
              </w:rPr>
            </w:pPr>
            <w:r w:rsidRPr="00724F01">
              <w:rPr>
                <w:b/>
                <w:lang w:val="ro-RO"/>
              </w:rPr>
              <w:t>61</w:t>
            </w:r>
          </w:p>
        </w:tc>
        <w:tc>
          <w:tcPr>
            <w:tcW w:w="1134" w:type="dxa"/>
            <w:noWrap/>
          </w:tcPr>
          <w:p w:rsidR="00724F01" w:rsidRPr="00724F01" w:rsidRDefault="00724F01" w:rsidP="00724F01">
            <w:pPr>
              <w:spacing w:before="120" w:after="120"/>
              <w:jc w:val="center"/>
              <w:cnfStyle w:val="000000100000" w:firstRow="0" w:lastRow="0" w:firstColumn="0" w:lastColumn="0" w:oddVBand="0" w:evenVBand="0" w:oddHBand="1" w:evenHBand="0" w:firstRowFirstColumn="0" w:firstRowLastColumn="0" w:lastRowFirstColumn="0" w:lastRowLastColumn="0"/>
              <w:rPr>
                <w:b/>
                <w:lang w:val="ro-RO"/>
              </w:rPr>
            </w:pPr>
            <w:r w:rsidRPr="00724F01">
              <w:rPr>
                <w:b/>
                <w:lang w:val="ro-RO"/>
              </w:rPr>
              <w:t>50</w:t>
            </w:r>
          </w:p>
        </w:tc>
        <w:tc>
          <w:tcPr>
            <w:tcW w:w="1134" w:type="dxa"/>
            <w:noWrap/>
          </w:tcPr>
          <w:p w:rsidR="00724F01" w:rsidRPr="00724F01" w:rsidRDefault="00724F01" w:rsidP="00724F01">
            <w:pPr>
              <w:spacing w:before="120" w:after="120"/>
              <w:jc w:val="center"/>
              <w:cnfStyle w:val="000000100000" w:firstRow="0" w:lastRow="0" w:firstColumn="0" w:lastColumn="0" w:oddVBand="0" w:evenVBand="0" w:oddHBand="1" w:evenHBand="0" w:firstRowFirstColumn="0" w:firstRowLastColumn="0" w:lastRowFirstColumn="0" w:lastRowLastColumn="0"/>
              <w:rPr>
                <w:b/>
                <w:lang w:val="ro-RO"/>
              </w:rPr>
            </w:pPr>
            <w:r w:rsidRPr="00724F01">
              <w:rPr>
                <w:b/>
                <w:lang w:val="ro-RO"/>
              </w:rPr>
              <w:t>52</w:t>
            </w:r>
          </w:p>
        </w:tc>
        <w:tc>
          <w:tcPr>
            <w:tcW w:w="1134" w:type="dxa"/>
            <w:noWrap/>
          </w:tcPr>
          <w:p w:rsidR="00724F01" w:rsidRPr="00724F01" w:rsidRDefault="00724F01" w:rsidP="00724F01">
            <w:pPr>
              <w:spacing w:before="120" w:after="120"/>
              <w:jc w:val="center"/>
              <w:cnfStyle w:val="000000100000" w:firstRow="0" w:lastRow="0" w:firstColumn="0" w:lastColumn="0" w:oddVBand="0" w:evenVBand="0" w:oddHBand="1" w:evenHBand="0" w:firstRowFirstColumn="0" w:firstRowLastColumn="0" w:lastRowFirstColumn="0" w:lastRowLastColumn="0"/>
              <w:rPr>
                <w:b/>
                <w:lang w:val="ro-RO"/>
              </w:rPr>
            </w:pPr>
            <w:r w:rsidRPr="00724F01">
              <w:rPr>
                <w:b/>
                <w:lang w:val="ro-RO"/>
              </w:rPr>
              <w:t>46</w:t>
            </w:r>
          </w:p>
        </w:tc>
        <w:tc>
          <w:tcPr>
            <w:tcW w:w="1134" w:type="dxa"/>
          </w:tcPr>
          <w:p w:rsidR="00724F01" w:rsidRPr="00724F01" w:rsidRDefault="00724F01" w:rsidP="00724F01">
            <w:pPr>
              <w:spacing w:before="120" w:after="120"/>
              <w:jc w:val="center"/>
              <w:cnfStyle w:val="000000100000" w:firstRow="0" w:lastRow="0" w:firstColumn="0" w:lastColumn="0" w:oddVBand="0" w:evenVBand="0" w:oddHBand="1" w:evenHBand="0" w:firstRowFirstColumn="0" w:firstRowLastColumn="0" w:lastRowFirstColumn="0" w:lastRowLastColumn="0"/>
              <w:rPr>
                <w:b/>
                <w:lang w:val="ro-RO"/>
              </w:rPr>
            </w:pPr>
            <w:r w:rsidRPr="00724F01">
              <w:rPr>
                <w:b/>
                <w:lang w:val="ro-RO"/>
              </w:rPr>
              <w:fldChar w:fldCharType="begin"/>
            </w:r>
            <w:r w:rsidRPr="00724F01">
              <w:rPr>
                <w:b/>
                <w:lang w:val="ro-RO"/>
              </w:rPr>
              <w:instrText xml:space="preserve"> =SUM(LEFT) </w:instrText>
            </w:r>
            <w:r w:rsidRPr="00724F01">
              <w:rPr>
                <w:b/>
                <w:lang w:val="ro-RO"/>
              </w:rPr>
              <w:fldChar w:fldCharType="separate"/>
            </w:r>
            <w:r w:rsidRPr="00724F01">
              <w:rPr>
                <w:b/>
                <w:noProof/>
                <w:lang w:val="ro-RO"/>
              </w:rPr>
              <w:t>275</w:t>
            </w:r>
            <w:r w:rsidRPr="00724F01">
              <w:rPr>
                <w:b/>
                <w:lang w:val="ro-RO"/>
              </w:rPr>
              <w:fldChar w:fldCharType="end"/>
            </w:r>
          </w:p>
        </w:tc>
      </w:tr>
    </w:tbl>
    <w:p w:rsidR="0070460E" w:rsidRPr="00724F01" w:rsidRDefault="00724F01" w:rsidP="00724F01">
      <w:pPr>
        <w:spacing w:before="120" w:after="120" w:line="360" w:lineRule="auto"/>
        <w:ind w:firstLine="709"/>
        <w:jc w:val="both"/>
        <w:rPr>
          <w:rFonts w:eastAsia="Symbol"/>
          <w:lang w:val="ro-RO"/>
        </w:rPr>
      </w:pPr>
      <w:r w:rsidRPr="00724F01">
        <w:rPr>
          <w:lang w:val="ro-RO"/>
        </w:rPr>
        <w:t>Pe această cale dorim să mulțumim Primăriei orașului Roznov și Consiliului Local al orașului Roznov pentru disponibilitatea de a susține înființarea noului punct de lucru, structură ce va conduce la o îmbunătățire semnificativă a răspunsului în cazul manifestării unor situații de urgență, având în vedere că timpul de răspuns pentru localitățile care fac parte din sectorul de intervenție se va reduce cu aproximativ 10 minute.</w:t>
      </w:r>
    </w:p>
    <w:p w:rsidR="00A07D8A" w:rsidRPr="00A875E9" w:rsidRDefault="00A80D7C" w:rsidP="0070460E">
      <w:pPr>
        <w:tabs>
          <w:tab w:val="left" w:pos="0"/>
        </w:tabs>
        <w:spacing w:before="240" w:line="276" w:lineRule="auto"/>
        <w:ind w:left="709" w:right="227"/>
        <w:jc w:val="center"/>
        <w:rPr>
          <w:szCs w:val="28"/>
          <w:lang w:val="ro-RO"/>
        </w:rPr>
      </w:pPr>
      <w:r w:rsidRPr="00A875E9">
        <w:rPr>
          <w:szCs w:val="28"/>
          <w:lang w:val="ro-RO"/>
        </w:rPr>
        <w:t>Compart</w:t>
      </w:r>
      <w:bookmarkStart w:id="0" w:name="_GoBack"/>
      <w:bookmarkEnd w:id="0"/>
      <w:r w:rsidRPr="00A875E9">
        <w:rPr>
          <w:szCs w:val="28"/>
          <w:lang w:val="ro-RO"/>
        </w:rPr>
        <w:t>imentul Informare şi Relaţii Publice</w:t>
      </w:r>
    </w:p>
    <w:sectPr w:rsidR="00A07D8A" w:rsidRPr="00A875E9" w:rsidSect="00FE4E23">
      <w:footerReference w:type="default" r:id="rId11"/>
      <w:pgSz w:w="11907" w:h="16840" w:code="9"/>
      <w:pgMar w:top="567" w:right="567" w:bottom="567" w:left="1418" w:header="567" w:footer="39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F01" w:rsidRDefault="00724F01">
      <w:r>
        <w:separator/>
      </w:r>
    </w:p>
  </w:endnote>
  <w:endnote w:type="continuationSeparator" w:id="0">
    <w:p w:rsidR="00724F01" w:rsidRDefault="00724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F01" w:rsidRDefault="00724F01">
    <w:pPr>
      <w:pBdr>
        <w:top w:val="nil"/>
        <w:left w:val="nil"/>
        <w:bottom w:val="nil"/>
        <w:right w:val="nil"/>
        <w:between w:val="nil"/>
      </w:pBdr>
      <w:tabs>
        <w:tab w:val="center" w:pos="4703"/>
        <w:tab w:val="right" w:pos="9406"/>
      </w:tabs>
      <w:jc w:val="right"/>
      <w:rPr>
        <w:color w:val="000000"/>
        <w:sz w:val="16"/>
        <w:szCs w:val="16"/>
      </w:rPr>
    </w:pPr>
    <w:r>
      <w:rPr>
        <w:b/>
        <w:color w:val="000000"/>
        <w:sz w:val="16"/>
        <w:szCs w:val="16"/>
      </w:rPr>
      <w:t>NESECRET</w:t>
    </w:r>
  </w:p>
  <w:p w:rsidR="00724F01" w:rsidRDefault="00724F01">
    <w:pPr>
      <w:pBdr>
        <w:top w:val="nil"/>
        <w:left w:val="nil"/>
        <w:bottom w:val="nil"/>
        <w:right w:val="nil"/>
        <w:between w:val="nil"/>
      </w:pBdr>
      <w:tabs>
        <w:tab w:val="center" w:pos="4703"/>
        <w:tab w:val="right" w:pos="9406"/>
      </w:tabs>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CA2D15">
      <w:rPr>
        <w:noProof/>
        <w:color w:val="000000"/>
        <w:sz w:val="16"/>
        <w:szCs w:val="16"/>
      </w:rPr>
      <w:t>1</w:t>
    </w:r>
    <w:r>
      <w:rPr>
        <w:color w:val="000000"/>
        <w:sz w:val="16"/>
        <w:szCs w:val="16"/>
      </w:rPr>
      <w:fldChar w:fldCharType="end"/>
    </w:r>
    <w:r>
      <w:rPr>
        <w:color w:val="000000"/>
        <w:sz w:val="16"/>
        <w:szCs w:val="16"/>
      </w:rPr>
      <w:t xml:space="preserve"> /2</w:t>
    </w:r>
  </w:p>
  <w:p w:rsidR="00724F01" w:rsidRDefault="00724F01">
    <w:pPr>
      <w:pBdr>
        <w:top w:val="nil"/>
        <w:left w:val="nil"/>
        <w:bottom w:val="nil"/>
        <w:right w:val="nil"/>
        <w:between w:val="nil"/>
      </w:pBdr>
      <w:tabs>
        <w:tab w:val="center" w:pos="4703"/>
        <w:tab w:val="right" w:pos="9406"/>
      </w:tabs>
      <w:rPr>
        <w:color w:val="000000"/>
        <w:sz w:val="16"/>
        <w:szCs w:val="16"/>
      </w:rPr>
    </w:pPr>
    <w:r>
      <w:rPr>
        <w:noProof/>
        <w:lang w:val="ro-RO"/>
      </w:rPr>
      <mc:AlternateContent>
        <mc:Choice Requires="wps">
          <w:drawing>
            <wp:anchor distT="0" distB="0" distL="114300" distR="114300" simplePos="0" relativeHeight="251658240" behindDoc="0" locked="0" layoutInCell="1" hidden="0" allowOverlap="1" wp14:anchorId="4C3387D9" wp14:editId="6FEF5E48">
              <wp:simplePos x="0" y="0"/>
              <wp:positionH relativeFrom="column">
                <wp:posOffset>2374900</wp:posOffset>
              </wp:positionH>
              <wp:positionV relativeFrom="paragraph">
                <wp:posOffset>84455</wp:posOffset>
              </wp:positionV>
              <wp:extent cx="1543685" cy="0"/>
              <wp:effectExtent l="0" t="38100" r="0" b="38100"/>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FF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2374900</wp:posOffset>
              </wp:positionH>
              <wp:positionV relativeFrom="paragraph">
                <wp:posOffset>84455</wp:posOffset>
              </wp:positionV>
              <wp:extent cx="1543685" cy="76200"/>
              <wp:effectExtent b="0" l="0" r="0" t="0"/>
              <wp:wrapNone/>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59264" behindDoc="0" locked="0" layoutInCell="1" hidden="0" allowOverlap="1" wp14:anchorId="4D00D0D0" wp14:editId="3357A18A">
              <wp:simplePos x="0" y="0"/>
              <wp:positionH relativeFrom="column">
                <wp:posOffset>831215</wp:posOffset>
              </wp:positionH>
              <wp:positionV relativeFrom="paragraph">
                <wp:posOffset>84455</wp:posOffset>
              </wp:positionV>
              <wp:extent cx="1543685" cy="0"/>
              <wp:effectExtent l="0" t="38100" r="0" b="38100"/>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0000FF"/>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831215</wp:posOffset>
              </wp:positionH>
              <wp:positionV relativeFrom="paragraph">
                <wp:posOffset>84455</wp:posOffset>
              </wp:positionV>
              <wp:extent cx="1543685" cy="76200"/>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60288" behindDoc="0" locked="0" layoutInCell="1" hidden="0" allowOverlap="1" wp14:anchorId="43DD0D24" wp14:editId="124DE809">
              <wp:simplePos x="0" y="0"/>
              <wp:positionH relativeFrom="column">
                <wp:posOffset>3918584</wp:posOffset>
              </wp:positionH>
              <wp:positionV relativeFrom="paragraph">
                <wp:posOffset>84455</wp:posOffset>
              </wp:positionV>
              <wp:extent cx="1543685" cy="0"/>
              <wp:effectExtent l="0" t="38100" r="0" b="38100"/>
              <wp:wrapNone/>
              <wp:docPr id="1"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00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3918584</wp:posOffset>
              </wp:positionH>
              <wp:positionV relativeFrom="paragraph">
                <wp:posOffset>84455</wp:posOffset>
              </wp:positionV>
              <wp:extent cx="1543685" cy="76200"/>
              <wp:effectExtent b="0" l="0" r="0" t="0"/>
              <wp:wrapNone/>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543685" cy="76200"/>
                      </a:xfrm>
                      <a:prstGeom prst="rect"/>
                      <a:ln/>
                    </pic:spPr>
                  </pic:pic>
                </a:graphicData>
              </a:graphic>
            </wp:anchor>
          </w:drawing>
        </mc:Fallback>
      </mc:AlternateContent>
    </w:r>
  </w:p>
  <w:p w:rsidR="00724F01" w:rsidRDefault="00724F01">
    <w:pPr>
      <w:pBdr>
        <w:top w:val="nil"/>
        <w:left w:val="nil"/>
        <w:bottom w:val="nil"/>
        <w:right w:val="nil"/>
        <w:between w:val="nil"/>
      </w:pBdr>
      <w:tabs>
        <w:tab w:val="center" w:pos="4703"/>
        <w:tab w:val="right" w:pos="9406"/>
      </w:tabs>
      <w:jc w:val="center"/>
      <w:rPr>
        <w:color w:val="000000"/>
        <w:sz w:val="18"/>
        <w:szCs w:val="18"/>
      </w:rPr>
    </w:pPr>
    <w:proofErr w:type="spellStart"/>
    <w:r>
      <w:rPr>
        <w:color w:val="000000"/>
        <w:sz w:val="16"/>
        <w:szCs w:val="16"/>
      </w:rPr>
      <w:t>Adresa</w:t>
    </w:r>
    <w:proofErr w:type="spellEnd"/>
    <w:r>
      <w:rPr>
        <w:color w:val="000000"/>
        <w:sz w:val="16"/>
        <w:szCs w:val="16"/>
      </w:rPr>
      <w:t xml:space="preserve">: </w:t>
    </w:r>
    <w:proofErr w:type="spellStart"/>
    <w:r>
      <w:rPr>
        <w:color w:val="000000"/>
        <w:sz w:val="16"/>
        <w:szCs w:val="16"/>
      </w:rPr>
      <w:t>mun</w:t>
    </w:r>
    <w:proofErr w:type="spellEnd"/>
    <w:r>
      <w:rPr>
        <w:color w:val="000000"/>
        <w:sz w:val="16"/>
        <w:szCs w:val="16"/>
      </w:rPr>
      <w:t>. Piatra-</w:t>
    </w:r>
    <w:proofErr w:type="spellStart"/>
    <w:r>
      <w:rPr>
        <w:color w:val="000000"/>
        <w:sz w:val="16"/>
        <w:szCs w:val="16"/>
      </w:rPr>
      <w:t>Neamţ</w:t>
    </w:r>
    <w:proofErr w:type="spellEnd"/>
    <w:r>
      <w:rPr>
        <w:color w:val="000000"/>
        <w:sz w:val="16"/>
        <w:szCs w:val="16"/>
      </w:rPr>
      <w:t xml:space="preserve">, str. </w:t>
    </w:r>
    <w:proofErr w:type="spellStart"/>
    <w:r>
      <w:rPr>
        <w:color w:val="000000"/>
        <w:sz w:val="16"/>
        <w:szCs w:val="16"/>
      </w:rPr>
      <w:t>Cuejdi</w:t>
    </w:r>
    <w:proofErr w:type="spellEnd"/>
    <w:r>
      <w:rPr>
        <w:color w:val="000000"/>
        <w:sz w:val="16"/>
        <w:szCs w:val="16"/>
      </w:rPr>
      <w:t>, nr. 34, jud. NEAMŢ</w:t>
    </w:r>
  </w:p>
  <w:p w:rsidR="00724F01" w:rsidRDefault="00724F01">
    <w:pPr>
      <w:pBdr>
        <w:top w:val="nil"/>
        <w:left w:val="nil"/>
        <w:bottom w:val="nil"/>
        <w:right w:val="nil"/>
        <w:between w:val="nil"/>
      </w:pBdr>
      <w:tabs>
        <w:tab w:val="center" w:pos="4703"/>
        <w:tab w:val="right" w:pos="9406"/>
      </w:tabs>
      <w:jc w:val="center"/>
      <w:rPr>
        <w:color w:val="000000"/>
        <w:sz w:val="16"/>
        <w:szCs w:val="16"/>
      </w:rPr>
    </w:pPr>
    <w:proofErr w:type="spellStart"/>
    <w:r>
      <w:rPr>
        <w:color w:val="000000"/>
        <w:sz w:val="16"/>
        <w:szCs w:val="16"/>
      </w:rPr>
      <w:t>Telefon</w:t>
    </w:r>
    <w:proofErr w:type="spellEnd"/>
    <w:r>
      <w:rPr>
        <w:color w:val="000000"/>
        <w:sz w:val="16"/>
        <w:szCs w:val="16"/>
      </w:rPr>
      <w:t xml:space="preserve">: 0233 / 216815, / </w:t>
    </w:r>
    <w:proofErr w:type="gramStart"/>
    <w:r>
      <w:rPr>
        <w:color w:val="000000"/>
        <w:sz w:val="16"/>
        <w:szCs w:val="16"/>
      </w:rPr>
      <w:t>216816  /</w:t>
    </w:r>
    <w:proofErr w:type="gramEnd"/>
    <w:r>
      <w:rPr>
        <w:color w:val="000000"/>
        <w:sz w:val="16"/>
        <w:szCs w:val="16"/>
      </w:rPr>
      <w:t xml:space="preserve">  Fax: 0233 / 211213, / 211666</w:t>
    </w:r>
  </w:p>
  <w:p w:rsidR="00724F01" w:rsidRDefault="00724F01">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F01" w:rsidRDefault="00724F01">
      <w:r>
        <w:separator/>
      </w:r>
    </w:p>
  </w:footnote>
  <w:footnote w:type="continuationSeparator" w:id="0">
    <w:p w:rsidR="00724F01" w:rsidRDefault="00724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4" type="#_x0000_t75" style="width:11.4pt;height:11.4pt" o:bullet="t">
        <v:imagedata r:id="rId1" o:title="BD10264_"/>
      </v:shape>
    </w:pict>
  </w:numPicBullet>
  <w:numPicBullet w:numPicBulletId="1">
    <w:pict>
      <v:shape id="_x0000_i1195" type="#_x0000_t75" style="width:11.4pt;height:11.4pt" o:bullet="t">
        <v:imagedata r:id="rId2" o:title="mso9"/>
      </v:shape>
    </w:pict>
  </w:numPicBullet>
  <w:abstractNum w:abstractNumId="0">
    <w:nsid w:val="005C7418"/>
    <w:multiLevelType w:val="hybridMultilevel"/>
    <w:tmpl w:val="2F3ED594"/>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138551E"/>
    <w:multiLevelType w:val="hybridMultilevel"/>
    <w:tmpl w:val="57945830"/>
    <w:lvl w:ilvl="0" w:tplc="08090007">
      <w:start w:val="1"/>
      <w:numFmt w:val="bullet"/>
      <w:lvlText w:val=""/>
      <w:lvlPicBulletId w:val="1"/>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74D0F1C"/>
    <w:multiLevelType w:val="hybridMultilevel"/>
    <w:tmpl w:val="CE307C72"/>
    <w:lvl w:ilvl="0" w:tplc="40881FB2">
      <w:start w:val="1"/>
      <w:numFmt w:val="bullet"/>
      <w:lvlText w:val=""/>
      <w:lvlPicBulletId w:val="0"/>
      <w:lvlJc w:val="left"/>
      <w:pPr>
        <w:ind w:left="1287" w:hanging="360"/>
      </w:pPr>
      <w:rPr>
        <w:rFonts w:ascii="Symbol" w:hAnsi="Symbol" w:hint="default"/>
        <w:color w:val="auto"/>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
    <w:nsid w:val="1D230CF8"/>
    <w:multiLevelType w:val="hybridMultilevel"/>
    <w:tmpl w:val="91F866B8"/>
    <w:lvl w:ilvl="0" w:tplc="0809000B">
      <w:start w:val="1"/>
      <w:numFmt w:val="bullet"/>
      <w:lvlText w:val=""/>
      <w:lvlJc w:val="left"/>
      <w:pPr>
        <w:ind w:left="2280" w:hanging="360"/>
      </w:pPr>
      <w:rPr>
        <w:rFonts w:ascii="Wingdings" w:hAnsi="Wingdings" w:hint="default"/>
      </w:rPr>
    </w:lvl>
    <w:lvl w:ilvl="1" w:tplc="04180003" w:tentative="1">
      <w:start w:val="1"/>
      <w:numFmt w:val="bullet"/>
      <w:lvlText w:val="o"/>
      <w:lvlJc w:val="left"/>
      <w:pPr>
        <w:ind w:left="3000" w:hanging="360"/>
      </w:pPr>
      <w:rPr>
        <w:rFonts w:ascii="Courier New" w:hAnsi="Courier New" w:cs="Courier New" w:hint="default"/>
      </w:rPr>
    </w:lvl>
    <w:lvl w:ilvl="2" w:tplc="04180005" w:tentative="1">
      <w:start w:val="1"/>
      <w:numFmt w:val="bullet"/>
      <w:lvlText w:val=""/>
      <w:lvlJc w:val="left"/>
      <w:pPr>
        <w:ind w:left="3720" w:hanging="360"/>
      </w:pPr>
      <w:rPr>
        <w:rFonts w:ascii="Wingdings" w:hAnsi="Wingdings" w:hint="default"/>
      </w:rPr>
    </w:lvl>
    <w:lvl w:ilvl="3" w:tplc="04180001" w:tentative="1">
      <w:start w:val="1"/>
      <w:numFmt w:val="bullet"/>
      <w:lvlText w:val=""/>
      <w:lvlJc w:val="left"/>
      <w:pPr>
        <w:ind w:left="4440" w:hanging="360"/>
      </w:pPr>
      <w:rPr>
        <w:rFonts w:ascii="Symbol" w:hAnsi="Symbol" w:hint="default"/>
      </w:rPr>
    </w:lvl>
    <w:lvl w:ilvl="4" w:tplc="04180003" w:tentative="1">
      <w:start w:val="1"/>
      <w:numFmt w:val="bullet"/>
      <w:lvlText w:val="o"/>
      <w:lvlJc w:val="left"/>
      <w:pPr>
        <w:ind w:left="5160" w:hanging="360"/>
      </w:pPr>
      <w:rPr>
        <w:rFonts w:ascii="Courier New" w:hAnsi="Courier New" w:cs="Courier New" w:hint="default"/>
      </w:rPr>
    </w:lvl>
    <w:lvl w:ilvl="5" w:tplc="04180005" w:tentative="1">
      <w:start w:val="1"/>
      <w:numFmt w:val="bullet"/>
      <w:lvlText w:val=""/>
      <w:lvlJc w:val="left"/>
      <w:pPr>
        <w:ind w:left="5880" w:hanging="360"/>
      </w:pPr>
      <w:rPr>
        <w:rFonts w:ascii="Wingdings" w:hAnsi="Wingdings" w:hint="default"/>
      </w:rPr>
    </w:lvl>
    <w:lvl w:ilvl="6" w:tplc="04180001" w:tentative="1">
      <w:start w:val="1"/>
      <w:numFmt w:val="bullet"/>
      <w:lvlText w:val=""/>
      <w:lvlJc w:val="left"/>
      <w:pPr>
        <w:ind w:left="6600" w:hanging="360"/>
      </w:pPr>
      <w:rPr>
        <w:rFonts w:ascii="Symbol" w:hAnsi="Symbol" w:hint="default"/>
      </w:rPr>
    </w:lvl>
    <w:lvl w:ilvl="7" w:tplc="04180003" w:tentative="1">
      <w:start w:val="1"/>
      <w:numFmt w:val="bullet"/>
      <w:lvlText w:val="o"/>
      <w:lvlJc w:val="left"/>
      <w:pPr>
        <w:ind w:left="7320" w:hanging="360"/>
      </w:pPr>
      <w:rPr>
        <w:rFonts w:ascii="Courier New" w:hAnsi="Courier New" w:cs="Courier New" w:hint="default"/>
      </w:rPr>
    </w:lvl>
    <w:lvl w:ilvl="8" w:tplc="04180005" w:tentative="1">
      <w:start w:val="1"/>
      <w:numFmt w:val="bullet"/>
      <w:lvlText w:val=""/>
      <w:lvlJc w:val="left"/>
      <w:pPr>
        <w:ind w:left="8040" w:hanging="360"/>
      </w:pPr>
      <w:rPr>
        <w:rFonts w:ascii="Wingdings" w:hAnsi="Wingdings" w:hint="default"/>
      </w:rPr>
    </w:lvl>
  </w:abstractNum>
  <w:abstractNum w:abstractNumId="4">
    <w:nsid w:val="26D14E2B"/>
    <w:multiLevelType w:val="hybridMultilevel"/>
    <w:tmpl w:val="12E2EF04"/>
    <w:lvl w:ilvl="0" w:tplc="74124614">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nsid w:val="2F0D33FA"/>
    <w:multiLevelType w:val="hybridMultilevel"/>
    <w:tmpl w:val="88BE66E6"/>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0206AF4"/>
    <w:multiLevelType w:val="hybridMultilevel"/>
    <w:tmpl w:val="D7184E90"/>
    <w:lvl w:ilvl="0" w:tplc="0809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7">
    <w:nsid w:val="3066012E"/>
    <w:multiLevelType w:val="hybridMultilevel"/>
    <w:tmpl w:val="069E5422"/>
    <w:lvl w:ilvl="0" w:tplc="08090007">
      <w:start w:val="1"/>
      <w:numFmt w:val="bullet"/>
      <w:lvlText w:val=""/>
      <w:lvlPicBulletId w:val="1"/>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8">
    <w:nsid w:val="33AB5D53"/>
    <w:multiLevelType w:val="hybridMultilevel"/>
    <w:tmpl w:val="0380B89A"/>
    <w:lvl w:ilvl="0" w:tplc="0409000D">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9">
    <w:nsid w:val="36D71FAD"/>
    <w:multiLevelType w:val="hybridMultilevel"/>
    <w:tmpl w:val="D66C7C00"/>
    <w:lvl w:ilvl="0" w:tplc="0809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0">
    <w:nsid w:val="39B93EA7"/>
    <w:multiLevelType w:val="hybridMultilevel"/>
    <w:tmpl w:val="8118F7D2"/>
    <w:lvl w:ilvl="0" w:tplc="08090007">
      <w:start w:val="1"/>
      <w:numFmt w:val="bullet"/>
      <w:lvlText w:val=""/>
      <w:lvlPicBulletId w:val="1"/>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A115500"/>
    <w:multiLevelType w:val="hybridMultilevel"/>
    <w:tmpl w:val="2E167720"/>
    <w:lvl w:ilvl="0" w:tplc="40881FB2">
      <w:start w:val="1"/>
      <w:numFmt w:val="bullet"/>
      <w:lvlText w:val=""/>
      <w:lvlPicBulletId w:val="0"/>
      <w:lvlJc w:val="left"/>
      <w:pPr>
        <w:ind w:left="1287" w:hanging="360"/>
      </w:pPr>
      <w:rPr>
        <w:rFonts w:ascii="Symbol" w:hAnsi="Symbol" w:hint="default"/>
        <w:color w:val="auto"/>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2">
    <w:nsid w:val="445B2C19"/>
    <w:multiLevelType w:val="hybridMultilevel"/>
    <w:tmpl w:val="132CD392"/>
    <w:lvl w:ilvl="0" w:tplc="40881FB2">
      <w:start w:val="1"/>
      <w:numFmt w:val="bullet"/>
      <w:lvlText w:val=""/>
      <w:lvlPicBulletId w:val="0"/>
      <w:lvlJc w:val="left"/>
      <w:pPr>
        <w:ind w:left="1287" w:hanging="360"/>
      </w:pPr>
      <w:rPr>
        <w:rFonts w:ascii="Symbol" w:hAnsi="Symbol" w:hint="default"/>
        <w:color w:val="auto"/>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3">
    <w:nsid w:val="4F105453"/>
    <w:multiLevelType w:val="hybridMultilevel"/>
    <w:tmpl w:val="82B6ECB4"/>
    <w:lvl w:ilvl="0" w:tplc="0809000B">
      <w:start w:val="1"/>
      <w:numFmt w:val="bullet"/>
      <w:lvlText w:val=""/>
      <w:lvlJc w:val="left"/>
      <w:pPr>
        <w:ind w:left="1353" w:hanging="360"/>
      </w:pPr>
      <w:rPr>
        <w:rFonts w:ascii="Wingdings" w:hAnsi="Wingdings"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4">
    <w:nsid w:val="4F8315C7"/>
    <w:multiLevelType w:val="hybridMultilevel"/>
    <w:tmpl w:val="95FA26BE"/>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nsid w:val="56332E00"/>
    <w:multiLevelType w:val="hybridMultilevel"/>
    <w:tmpl w:val="D910C27E"/>
    <w:lvl w:ilvl="0" w:tplc="08090007">
      <w:start w:val="1"/>
      <w:numFmt w:val="bullet"/>
      <w:lvlText w:val=""/>
      <w:lvlPicBulletId w:val="1"/>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6">
    <w:nsid w:val="58533714"/>
    <w:multiLevelType w:val="hybridMultilevel"/>
    <w:tmpl w:val="5E80E8D2"/>
    <w:lvl w:ilvl="0" w:tplc="0809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7">
    <w:nsid w:val="599A3245"/>
    <w:multiLevelType w:val="hybridMultilevel"/>
    <w:tmpl w:val="7AB29322"/>
    <w:lvl w:ilvl="0" w:tplc="0809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8">
    <w:nsid w:val="5C2B1BE4"/>
    <w:multiLevelType w:val="hybridMultilevel"/>
    <w:tmpl w:val="55D06CB4"/>
    <w:lvl w:ilvl="0" w:tplc="0809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9">
    <w:nsid w:val="5CD46DF8"/>
    <w:multiLevelType w:val="hybridMultilevel"/>
    <w:tmpl w:val="F9FE0CE6"/>
    <w:lvl w:ilvl="0" w:tplc="08090007">
      <w:start w:val="1"/>
      <w:numFmt w:val="bullet"/>
      <w:lvlText w:val=""/>
      <w:lvlPicBulletId w:val="1"/>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0">
    <w:nsid w:val="610372A3"/>
    <w:multiLevelType w:val="hybridMultilevel"/>
    <w:tmpl w:val="5C4C5C9A"/>
    <w:lvl w:ilvl="0" w:tplc="08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7BB3CC6"/>
    <w:multiLevelType w:val="hybridMultilevel"/>
    <w:tmpl w:val="4C90C18A"/>
    <w:lvl w:ilvl="0" w:tplc="0809000B">
      <w:start w:val="1"/>
      <w:numFmt w:val="bullet"/>
      <w:lvlText w:val=""/>
      <w:lvlJc w:val="left"/>
      <w:pPr>
        <w:ind w:left="2280" w:hanging="360"/>
      </w:pPr>
      <w:rPr>
        <w:rFonts w:ascii="Wingdings" w:hAnsi="Wingdings" w:hint="default"/>
      </w:rPr>
    </w:lvl>
    <w:lvl w:ilvl="1" w:tplc="04180003" w:tentative="1">
      <w:start w:val="1"/>
      <w:numFmt w:val="bullet"/>
      <w:lvlText w:val="o"/>
      <w:lvlJc w:val="left"/>
      <w:pPr>
        <w:ind w:left="3000" w:hanging="360"/>
      </w:pPr>
      <w:rPr>
        <w:rFonts w:ascii="Courier New" w:hAnsi="Courier New" w:cs="Courier New" w:hint="default"/>
      </w:rPr>
    </w:lvl>
    <w:lvl w:ilvl="2" w:tplc="04180005" w:tentative="1">
      <w:start w:val="1"/>
      <w:numFmt w:val="bullet"/>
      <w:lvlText w:val=""/>
      <w:lvlJc w:val="left"/>
      <w:pPr>
        <w:ind w:left="3720" w:hanging="360"/>
      </w:pPr>
      <w:rPr>
        <w:rFonts w:ascii="Wingdings" w:hAnsi="Wingdings" w:hint="default"/>
      </w:rPr>
    </w:lvl>
    <w:lvl w:ilvl="3" w:tplc="04180001" w:tentative="1">
      <w:start w:val="1"/>
      <w:numFmt w:val="bullet"/>
      <w:lvlText w:val=""/>
      <w:lvlJc w:val="left"/>
      <w:pPr>
        <w:ind w:left="4440" w:hanging="360"/>
      </w:pPr>
      <w:rPr>
        <w:rFonts w:ascii="Symbol" w:hAnsi="Symbol" w:hint="default"/>
      </w:rPr>
    </w:lvl>
    <w:lvl w:ilvl="4" w:tplc="04180003" w:tentative="1">
      <w:start w:val="1"/>
      <w:numFmt w:val="bullet"/>
      <w:lvlText w:val="o"/>
      <w:lvlJc w:val="left"/>
      <w:pPr>
        <w:ind w:left="5160" w:hanging="360"/>
      </w:pPr>
      <w:rPr>
        <w:rFonts w:ascii="Courier New" w:hAnsi="Courier New" w:cs="Courier New" w:hint="default"/>
      </w:rPr>
    </w:lvl>
    <w:lvl w:ilvl="5" w:tplc="04180005" w:tentative="1">
      <w:start w:val="1"/>
      <w:numFmt w:val="bullet"/>
      <w:lvlText w:val=""/>
      <w:lvlJc w:val="left"/>
      <w:pPr>
        <w:ind w:left="5880" w:hanging="360"/>
      </w:pPr>
      <w:rPr>
        <w:rFonts w:ascii="Wingdings" w:hAnsi="Wingdings" w:hint="default"/>
      </w:rPr>
    </w:lvl>
    <w:lvl w:ilvl="6" w:tplc="04180001" w:tentative="1">
      <w:start w:val="1"/>
      <w:numFmt w:val="bullet"/>
      <w:lvlText w:val=""/>
      <w:lvlJc w:val="left"/>
      <w:pPr>
        <w:ind w:left="6600" w:hanging="360"/>
      </w:pPr>
      <w:rPr>
        <w:rFonts w:ascii="Symbol" w:hAnsi="Symbol" w:hint="default"/>
      </w:rPr>
    </w:lvl>
    <w:lvl w:ilvl="7" w:tplc="04180003" w:tentative="1">
      <w:start w:val="1"/>
      <w:numFmt w:val="bullet"/>
      <w:lvlText w:val="o"/>
      <w:lvlJc w:val="left"/>
      <w:pPr>
        <w:ind w:left="7320" w:hanging="360"/>
      </w:pPr>
      <w:rPr>
        <w:rFonts w:ascii="Courier New" w:hAnsi="Courier New" w:cs="Courier New" w:hint="default"/>
      </w:rPr>
    </w:lvl>
    <w:lvl w:ilvl="8" w:tplc="04180005" w:tentative="1">
      <w:start w:val="1"/>
      <w:numFmt w:val="bullet"/>
      <w:lvlText w:val=""/>
      <w:lvlJc w:val="left"/>
      <w:pPr>
        <w:ind w:left="8040" w:hanging="360"/>
      </w:pPr>
      <w:rPr>
        <w:rFonts w:ascii="Wingdings" w:hAnsi="Wingdings" w:hint="default"/>
      </w:rPr>
    </w:lvl>
  </w:abstractNum>
  <w:abstractNum w:abstractNumId="22">
    <w:nsid w:val="694966AF"/>
    <w:multiLevelType w:val="hybridMultilevel"/>
    <w:tmpl w:val="19984C0A"/>
    <w:lvl w:ilvl="0" w:tplc="0809000D">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3">
    <w:nsid w:val="6EAD34C5"/>
    <w:multiLevelType w:val="hybridMultilevel"/>
    <w:tmpl w:val="EF5C4146"/>
    <w:lvl w:ilvl="0" w:tplc="0809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num w:numId="1">
    <w:abstractNumId w:val="13"/>
  </w:num>
  <w:num w:numId="2">
    <w:abstractNumId w:val="22"/>
  </w:num>
  <w:num w:numId="3">
    <w:abstractNumId w:val="11"/>
  </w:num>
  <w:num w:numId="4">
    <w:abstractNumId w:val="12"/>
  </w:num>
  <w:num w:numId="5">
    <w:abstractNumId w:val="2"/>
  </w:num>
  <w:num w:numId="6">
    <w:abstractNumId w:val="23"/>
  </w:num>
  <w:num w:numId="7">
    <w:abstractNumId w:val="6"/>
  </w:num>
  <w:num w:numId="8">
    <w:abstractNumId w:val="4"/>
  </w:num>
  <w:num w:numId="9">
    <w:abstractNumId w:val="15"/>
  </w:num>
  <w:num w:numId="10">
    <w:abstractNumId w:val="17"/>
  </w:num>
  <w:num w:numId="11">
    <w:abstractNumId w:val="7"/>
  </w:num>
  <w:num w:numId="12">
    <w:abstractNumId w:val="19"/>
  </w:num>
  <w:num w:numId="13">
    <w:abstractNumId w:val="9"/>
  </w:num>
  <w:num w:numId="14">
    <w:abstractNumId w:val="16"/>
  </w:num>
  <w:num w:numId="15">
    <w:abstractNumId w:val="8"/>
  </w:num>
  <w:num w:numId="16">
    <w:abstractNumId w:val="0"/>
  </w:num>
  <w:num w:numId="17">
    <w:abstractNumId w:val="5"/>
  </w:num>
  <w:num w:numId="18">
    <w:abstractNumId w:val="10"/>
  </w:num>
  <w:num w:numId="19">
    <w:abstractNumId w:val="1"/>
  </w:num>
  <w:num w:numId="20">
    <w:abstractNumId w:val="18"/>
  </w:num>
  <w:num w:numId="21">
    <w:abstractNumId w:val="21"/>
  </w:num>
  <w:num w:numId="22">
    <w:abstractNumId w:val="3"/>
  </w:num>
  <w:num w:numId="23">
    <w:abstractNumId w:val="20"/>
  </w:num>
  <w:num w:numId="24">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07D8A"/>
    <w:rsid w:val="0001374A"/>
    <w:rsid w:val="0003111D"/>
    <w:rsid w:val="00057AE4"/>
    <w:rsid w:val="00067C92"/>
    <w:rsid w:val="000870F0"/>
    <w:rsid w:val="000A70DE"/>
    <w:rsid w:val="000E0C52"/>
    <w:rsid w:val="000F2EB0"/>
    <w:rsid w:val="001223AC"/>
    <w:rsid w:val="001576CA"/>
    <w:rsid w:val="00183EF2"/>
    <w:rsid w:val="001B2908"/>
    <w:rsid w:val="001B3DC7"/>
    <w:rsid w:val="001B7A17"/>
    <w:rsid w:val="001C3087"/>
    <w:rsid w:val="001D480D"/>
    <w:rsid w:val="001E49EE"/>
    <w:rsid w:val="00214AEC"/>
    <w:rsid w:val="00225425"/>
    <w:rsid w:val="00237F7E"/>
    <w:rsid w:val="0025213D"/>
    <w:rsid w:val="002637CB"/>
    <w:rsid w:val="00274A95"/>
    <w:rsid w:val="00290D65"/>
    <w:rsid w:val="00293FDE"/>
    <w:rsid w:val="002B073D"/>
    <w:rsid w:val="002B2387"/>
    <w:rsid w:val="002E1F55"/>
    <w:rsid w:val="002F68C9"/>
    <w:rsid w:val="00305376"/>
    <w:rsid w:val="00333EC2"/>
    <w:rsid w:val="0037219A"/>
    <w:rsid w:val="003912B3"/>
    <w:rsid w:val="003A0667"/>
    <w:rsid w:val="003C6258"/>
    <w:rsid w:val="003D2FA5"/>
    <w:rsid w:val="00444177"/>
    <w:rsid w:val="00456B1F"/>
    <w:rsid w:val="00481DF2"/>
    <w:rsid w:val="004843C7"/>
    <w:rsid w:val="00484B83"/>
    <w:rsid w:val="004C1D8B"/>
    <w:rsid w:val="004D3CCE"/>
    <w:rsid w:val="004D7A21"/>
    <w:rsid w:val="004D7AD9"/>
    <w:rsid w:val="004E7BD3"/>
    <w:rsid w:val="00550190"/>
    <w:rsid w:val="00582B63"/>
    <w:rsid w:val="005856A2"/>
    <w:rsid w:val="00592A22"/>
    <w:rsid w:val="005B490E"/>
    <w:rsid w:val="005F7A4C"/>
    <w:rsid w:val="006432B1"/>
    <w:rsid w:val="00650396"/>
    <w:rsid w:val="00697AB4"/>
    <w:rsid w:val="006B3842"/>
    <w:rsid w:val="006B4AB2"/>
    <w:rsid w:val="006B61E6"/>
    <w:rsid w:val="006C5683"/>
    <w:rsid w:val="0070460E"/>
    <w:rsid w:val="00717295"/>
    <w:rsid w:val="0072190C"/>
    <w:rsid w:val="00724F01"/>
    <w:rsid w:val="007305FC"/>
    <w:rsid w:val="00751700"/>
    <w:rsid w:val="007C6B00"/>
    <w:rsid w:val="007C7BDC"/>
    <w:rsid w:val="007E46ED"/>
    <w:rsid w:val="00817272"/>
    <w:rsid w:val="00817440"/>
    <w:rsid w:val="008521FD"/>
    <w:rsid w:val="00861ACC"/>
    <w:rsid w:val="00882D08"/>
    <w:rsid w:val="00882DDF"/>
    <w:rsid w:val="008B3D67"/>
    <w:rsid w:val="008F2C55"/>
    <w:rsid w:val="008F7095"/>
    <w:rsid w:val="00920DD5"/>
    <w:rsid w:val="00967983"/>
    <w:rsid w:val="009704E3"/>
    <w:rsid w:val="00984EF9"/>
    <w:rsid w:val="00996A13"/>
    <w:rsid w:val="009A64F0"/>
    <w:rsid w:val="009C7BE6"/>
    <w:rsid w:val="009E201A"/>
    <w:rsid w:val="009F7A61"/>
    <w:rsid w:val="00A01719"/>
    <w:rsid w:val="00A07D8A"/>
    <w:rsid w:val="00A31A33"/>
    <w:rsid w:val="00A464A3"/>
    <w:rsid w:val="00A80D7C"/>
    <w:rsid w:val="00A875E9"/>
    <w:rsid w:val="00A92E3D"/>
    <w:rsid w:val="00AA37D0"/>
    <w:rsid w:val="00AA6A1D"/>
    <w:rsid w:val="00AE37D0"/>
    <w:rsid w:val="00B00E12"/>
    <w:rsid w:val="00B2723B"/>
    <w:rsid w:val="00B31051"/>
    <w:rsid w:val="00B47E58"/>
    <w:rsid w:val="00B63999"/>
    <w:rsid w:val="00B63F51"/>
    <w:rsid w:val="00B66B20"/>
    <w:rsid w:val="00BA67C1"/>
    <w:rsid w:val="00BC10C0"/>
    <w:rsid w:val="00BF7C5C"/>
    <w:rsid w:val="00C26905"/>
    <w:rsid w:val="00C75E1A"/>
    <w:rsid w:val="00C812C6"/>
    <w:rsid w:val="00CA2D15"/>
    <w:rsid w:val="00CA6184"/>
    <w:rsid w:val="00CC1685"/>
    <w:rsid w:val="00CE7F97"/>
    <w:rsid w:val="00CF2F87"/>
    <w:rsid w:val="00D13F93"/>
    <w:rsid w:val="00D213B5"/>
    <w:rsid w:val="00D42640"/>
    <w:rsid w:val="00D51A53"/>
    <w:rsid w:val="00D8032C"/>
    <w:rsid w:val="00DB22DF"/>
    <w:rsid w:val="00DC66F1"/>
    <w:rsid w:val="00E52C1D"/>
    <w:rsid w:val="00E61CD8"/>
    <w:rsid w:val="00E85813"/>
    <w:rsid w:val="00EA69CC"/>
    <w:rsid w:val="00F1411F"/>
    <w:rsid w:val="00F76210"/>
    <w:rsid w:val="00F8571E"/>
    <w:rsid w:val="00FA6F45"/>
    <w:rsid w:val="00FB374D"/>
    <w:rsid w:val="00FB787D"/>
    <w:rsid w:val="00FC5239"/>
    <w:rsid w:val="00FD42FC"/>
    <w:rsid w:val="00FE169E"/>
    <w:rsid w:val="00FE441F"/>
    <w:rsid w:val="00FE4E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GrilTabel">
    <w:name w:val="Table Grid"/>
    <w:basedOn w:val="Tabel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1LightAccent2">
    <w:name w:val="List Table 1 Light Accent 2"/>
    <w:basedOn w:val="TabelNormal"/>
    <w:uiPriority w:val="46"/>
    <w:rsid w:val="00724F01"/>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GrilTabel">
    <w:name w:val="Table Grid"/>
    <w:basedOn w:val="Tabel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1LightAccent2">
    <w:name w:val="List Table 1 Light Accent 2"/>
    <w:basedOn w:val="TabelNormal"/>
    <w:uiPriority w:val="46"/>
    <w:rsid w:val="00724F01"/>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823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latii.publice@ijsunt.ro" TargetMode="External"/><Relationship Id="rId4" Type="http://schemas.microsoft.com/office/2007/relationships/stylesWithEffects" Target="stylesWithEffect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0.png"/><Relationship Id="rId1" Type="http://schemas.openxmlformats.org/officeDocument/2006/relationships/image" Target="media/image30.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EC573-20DB-4D61-9BEF-DE5CA97CA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616</Words>
  <Characters>3573</Characters>
  <Application>Microsoft Office Word</Application>
  <DocSecurity>0</DocSecurity>
  <Lines>29</Lines>
  <Paragraphs>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irina.popa</dc:creator>
  <cp:lastModifiedBy>Popa Irina</cp:lastModifiedBy>
  <cp:revision>38</cp:revision>
  <dcterms:created xsi:type="dcterms:W3CDTF">2021-02-26T13:54:00Z</dcterms:created>
  <dcterms:modified xsi:type="dcterms:W3CDTF">2022-06-29T08:28:00Z</dcterms:modified>
</cp:coreProperties>
</file>